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B197" w14:textId="4296011F" w:rsidR="449B58C5" w:rsidRDefault="0C493229" w:rsidP="5B1B664B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¿Quién debe poseer los derechos de </w:t>
      </w:r>
      <w:r w:rsidR="5E7F2A27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las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imágenes generadas </w:t>
      </w:r>
      <w:r w:rsidR="6D5486A8" w:rsidRPr="29DB6A06">
        <w:rPr>
          <w:rFonts w:ascii="Calibri" w:eastAsia="Calibri" w:hAnsi="Calibri" w:cs="Calibri"/>
          <w:b/>
          <w:bCs/>
          <w:sz w:val="22"/>
          <w:szCs w:val="22"/>
        </w:rPr>
        <w:t>mediante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IA </w:t>
      </w:r>
      <w:r w:rsidR="1C9DBFED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Gen </w:t>
      </w:r>
      <w:r w:rsidR="4C256111" w:rsidRPr="29DB6A06">
        <w:rPr>
          <w:rFonts w:ascii="Calibri" w:eastAsia="Calibri" w:hAnsi="Calibri" w:cs="Calibri"/>
          <w:b/>
          <w:bCs/>
          <w:sz w:val="22"/>
          <w:szCs w:val="22"/>
        </w:rPr>
        <w:t>para</w:t>
      </w:r>
      <w:r w:rsidR="51FC8486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fines comerciales?</w:t>
      </w:r>
    </w:p>
    <w:p w14:paraId="75DF68C9" w14:textId="4CD40FC6" w:rsidR="1F0C340C" w:rsidRDefault="177764A6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Ciudad de México, </w:t>
      </w:r>
      <w:r w:rsidR="008E6AC4">
        <w:rPr>
          <w:rFonts w:ascii="Calibri" w:eastAsia="Calibri" w:hAnsi="Calibri" w:cs="Calibri"/>
          <w:b/>
          <w:bCs/>
          <w:sz w:val="22"/>
          <w:szCs w:val="22"/>
        </w:rPr>
        <w:t>25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de septiembre de 2024.-</w:t>
      </w:r>
      <w:r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25BFE233" w:rsidRPr="29DB6A06">
        <w:rPr>
          <w:rFonts w:ascii="Calibri" w:eastAsia="Calibri" w:hAnsi="Calibri" w:cs="Calibri"/>
          <w:sz w:val="22"/>
          <w:szCs w:val="22"/>
        </w:rPr>
        <w:t>L</w:t>
      </w:r>
      <w:r w:rsidR="63367E38" w:rsidRPr="29DB6A06">
        <w:rPr>
          <w:rFonts w:ascii="Calibri" w:eastAsia="Calibri" w:hAnsi="Calibri" w:cs="Calibri"/>
          <w:sz w:val="22"/>
          <w:szCs w:val="22"/>
        </w:rPr>
        <w:t xml:space="preserve">as imágenes creadas </w:t>
      </w:r>
      <w:r w:rsidR="3E1916FA" w:rsidRPr="29DB6A06">
        <w:rPr>
          <w:rFonts w:ascii="Calibri" w:eastAsia="Calibri" w:hAnsi="Calibri" w:cs="Calibri"/>
          <w:sz w:val="22"/>
          <w:szCs w:val="22"/>
        </w:rPr>
        <w:t>con</w:t>
      </w:r>
      <w:r w:rsidR="63367E38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63367E38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inteligencia artificial </w:t>
      </w:r>
      <w:r w:rsidR="0D7D3353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generativa </w:t>
      </w:r>
      <w:r w:rsidR="63367E38" w:rsidRPr="29DB6A06">
        <w:rPr>
          <w:rFonts w:ascii="Calibri" w:eastAsia="Calibri" w:hAnsi="Calibri" w:cs="Calibri"/>
          <w:b/>
          <w:bCs/>
          <w:sz w:val="22"/>
          <w:szCs w:val="22"/>
        </w:rPr>
        <w:t>(IA</w:t>
      </w:r>
      <w:r w:rsidR="2B749FF1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Gen</w:t>
      </w:r>
      <w:r w:rsidR="63367E38" w:rsidRPr="29DB6A06">
        <w:rPr>
          <w:rFonts w:ascii="Calibri" w:eastAsia="Calibri" w:hAnsi="Calibri" w:cs="Calibri"/>
          <w:b/>
          <w:bCs/>
          <w:sz w:val="22"/>
          <w:szCs w:val="22"/>
        </w:rPr>
        <w:t>)</w:t>
      </w:r>
      <w:r w:rsidR="63367E38" w:rsidRPr="29DB6A06">
        <w:rPr>
          <w:rFonts w:ascii="Calibri" w:eastAsia="Calibri" w:hAnsi="Calibri" w:cs="Calibri"/>
          <w:sz w:val="22"/>
          <w:szCs w:val="22"/>
        </w:rPr>
        <w:t xml:space="preserve"> han inundado el ciberespacio.</w:t>
      </w:r>
      <w:r w:rsidR="005379A3" w:rsidRPr="29DB6A06">
        <w:rPr>
          <w:rFonts w:ascii="Calibri" w:eastAsia="Calibri" w:hAnsi="Calibri" w:cs="Calibri"/>
          <w:sz w:val="22"/>
          <w:szCs w:val="22"/>
        </w:rPr>
        <w:t xml:space="preserve"> Memes </w:t>
      </w:r>
      <w:r w:rsidR="730B81FD" w:rsidRPr="29DB6A06">
        <w:rPr>
          <w:rFonts w:ascii="Calibri" w:eastAsia="Calibri" w:hAnsi="Calibri" w:cs="Calibri"/>
          <w:sz w:val="22"/>
          <w:szCs w:val="22"/>
        </w:rPr>
        <w:t xml:space="preserve">inspirados en </w:t>
      </w:r>
      <w:r w:rsidR="446CFAE0" w:rsidRPr="29DB6A06">
        <w:rPr>
          <w:rFonts w:ascii="Calibri" w:eastAsia="Calibri" w:hAnsi="Calibri" w:cs="Calibri"/>
          <w:sz w:val="22"/>
          <w:szCs w:val="22"/>
        </w:rPr>
        <w:t xml:space="preserve">hechos históricos </w:t>
      </w:r>
      <w:r w:rsidR="1067180D" w:rsidRPr="29DB6A06">
        <w:rPr>
          <w:rFonts w:ascii="Calibri" w:eastAsia="Calibri" w:hAnsi="Calibri" w:cs="Calibri"/>
          <w:sz w:val="22"/>
          <w:szCs w:val="22"/>
        </w:rPr>
        <w:t>y</w:t>
      </w:r>
      <w:r w:rsidR="446CFAE0" w:rsidRPr="29DB6A06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Int_tCleMJN5"/>
      <w:proofErr w:type="gramStart"/>
      <w:r w:rsidR="446CFAE0" w:rsidRPr="29DB6A06">
        <w:rPr>
          <w:rFonts w:ascii="Calibri" w:eastAsia="Calibri" w:hAnsi="Calibri" w:cs="Calibri"/>
          <w:sz w:val="22"/>
          <w:szCs w:val="22"/>
        </w:rPr>
        <w:t>películas</w:t>
      </w:r>
      <w:bookmarkEnd w:id="0"/>
      <w:proofErr w:type="gramEnd"/>
      <w:r w:rsidR="446CFAE0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1F0C340C" w:rsidRPr="29DB6A06">
        <w:rPr>
          <w:rFonts w:ascii="Calibri" w:eastAsia="Calibri" w:hAnsi="Calibri" w:cs="Calibri"/>
          <w:sz w:val="22"/>
          <w:szCs w:val="22"/>
        </w:rPr>
        <w:t>pero</w:t>
      </w:r>
      <w:r w:rsidR="730B81FD" w:rsidRPr="29DB6A06">
        <w:rPr>
          <w:rFonts w:ascii="Calibri" w:eastAsia="Calibri" w:hAnsi="Calibri" w:cs="Calibri"/>
          <w:sz w:val="22"/>
          <w:szCs w:val="22"/>
        </w:rPr>
        <w:t xml:space="preserve"> protagonizados por </w:t>
      </w:r>
      <w:r w:rsidR="13E8667B" w:rsidRPr="29DB6A06">
        <w:rPr>
          <w:rFonts w:ascii="Calibri" w:eastAsia="Calibri" w:hAnsi="Calibri" w:cs="Calibri"/>
          <w:sz w:val="22"/>
          <w:szCs w:val="22"/>
        </w:rPr>
        <w:t>otras personas</w:t>
      </w:r>
      <w:r w:rsidR="6E3D57A2" w:rsidRPr="29DB6A06">
        <w:rPr>
          <w:rFonts w:ascii="Calibri" w:eastAsia="Calibri" w:hAnsi="Calibri" w:cs="Calibri"/>
          <w:sz w:val="22"/>
          <w:szCs w:val="22"/>
        </w:rPr>
        <w:t>, escenarios de futuros posibles o</w:t>
      </w:r>
      <w:r w:rsidR="133C88F9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730B81FD" w:rsidRPr="29DB6A06">
        <w:rPr>
          <w:rFonts w:ascii="Calibri" w:eastAsia="Calibri" w:hAnsi="Calibri" w:cs="Calibri"/>
          <w:sz w:val="22"/>
          <w:szCs w:val="22"/>
        </w:rPr>
        <w:t xml:space="preserve">fotos antiguas que son restauradas </w:t>
      </w:r>
      <w:r w:rsidR="0D7817C8" w:rsidRPr="29DB6A06">
        <w:rPr>
          <w:rFonts w:ascii="Calibri" w:eastAsia="Calibri" w:hAnsi="Calibri" w:cs="Calibri"/>
          <w:sz w:val="22"/>
          <w:szCs w:val="22"/>
        </w:rPr>
        <w:t xml:space="preserve">incluso como </w:t>
      </w:r>
      <w:r w:rsidR="730B81FD" w:rsidRPr="29DB6A06">
        <w:rPr>
          <w:rFonts w:ascii="Calibri" w:eastAsia="Calibri" w:hAnsi="Calibri" w:cs="Calibri"/>
          <w:sz w:val="22"/>
          <w:szCs w:val="22"/>
        </w:rPr>
        <w:t xml:space="preserve">videos </w:t>
      </w:r>
      <w:r w:rsidR="40FF5357" w:rsidRPr="29DB6A06">
        <w:rPr>
          <w:rFonts w:ascii="Calibri" w:eastAsia="Calibri" w:hAnsi="Calibri" w:cs="Calibri"/>
          <w:sz w:val="22"/>
          <w:szCs w:val="22"/>
        </w:rPr>
        <w:t xml:space="preserve">a color </w:t>
      </w:r>
      <w:r w:rsidR="730B81FD" w:rsidRPr="29DB6A06">
        <w:rPr>
          <w:rFonts w:ascii="Calibri" w:eastAsia="Calibri" w:hAnsi="Calibri" w:cs="Calibri"/>
          <w:sz w:val="22"/>
          <w:szCs w:val="22"/>
        </w:rPr>
        <w:t>con todo y sonido</w:t>
      </w:r>
      <w:r w:rsidR="39088D12" w:rsidRPr="29DB6A06">
        <w:rPr>
          <w:rFonts w:ascii="Calibri" w:eastAsia="Calibri" w:hAnsi="Calibri" w:cs="Calibri"/>
          <w:sz w:val="22"/>
          <w:szCs w:val="22"/>
        </w:rPr>
        <w:t xml:space="preserve">, </w:t>
      </w:r>
      <w:r w:rsidR="5E62B71B" w:rsidRPr="29DB6A06">
        <w:rPr>
          <w:rFonts w:ascii="Calibri" w:eastAsia="Calibri" w:hAnsi="Calibri" w:cs="Calibri"/>
          <w:sz w:val="22"/>
          <w:szCs w:val="22"/>
        </w:rPr>
        <w:t>son</w:t>
      </w:r>
      <w:r w:rsidR="1332CB11" w:rsidRPr="29DB6A06">
        <w:rPr>
          <w:rFonts w:ascii="Calibri" w:eastAsia="Calibri" w:hAnsi="Calibri" w:cs="Calibri"/>
          <w:sz w:val="22"/>
          <w:szCs w:val="22"/>
        </w:rPr>
        <w:t xml:space="preserve"> apenas tres ejemplos de </w:t>
      </w:r>
      <w:r w:rsidR="5E62B71B" w:rsidRPr="29DB6A06">
        <w:rPr>
          <w:rFonts w:ascii="Calibri" w:eastAsia="Calibri" w:hAnsi="Calibri" w:cs="Calibri"/>
          <w:sz w:val="22"/>
          <w:szCs w:val="22"/>
        </w:rPr>
        <w:t xml:space="preserve">este </w:t>
      </w:r>
      <w:r w:rsidR="5E62B71B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fenómeno </w:t>
      </w:r>
      <w:r w:rsidR="6A4739A3" w:rsidRPr="29DB6A06">
        <w:rPr>
          <w:rFonts w:ascii="Calibri" w:eastAsia="Calibri" w:hAnsi="Calibri" w:cs="Calibri"/>
          <w:b/>
          <w:bCs/>
          <w:sz w:val="22"/>
          <w:szCs w:val="22"/>
        </w:rPr>
        <w:t>glob</w:t>
      </w:r>
      <w:r w:rsidR="5E62B71B" w:rsidRPr="29DB6A06">
        <w:rPr>
          <w:rFonts w:ascii="Calibri" w:eastAsia="Calibri" w:hAnsi="Calibri" w:cs="Calibri"/>
          <w:b/>
          <w:bCs/>
          <w:sz w:val="22"/>
          <w:szCs w:val="22"/>
        </w:rPr>
        <w:t>al</w:t>
      </w:r>
      <w:r w:rsidR="60ADC746" w:rsidRPr="29DB6A06">
        <w:rPr>
          <w:rFonts w:ascii="Calibri" w:eastAsia="Calibri" w:hAnsi="Calibri" w:cs="Calibri"/>
          <w:sz w:val="22"/>
          <w:szCs w:val="22"/>
        </w:rPr>
        <w:t>.</w:t>
      </w:r>
    </w:p>
    <w:p w14:paraId="3761D335" w14:textId="4AE8A438" w:rsidR="252DE1D3" w:rsidRDefault="40450AF8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De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uso aparentemente inofensivo</w:t>
      </w:r>
      <w:r w:rsidRPr="29DB6A06">
        <w:rPr>
          <w:rFonts w:ascii="Calibri" w:eastAsia="Calibri" w:hAnsi="Calibri" w:cs="Calibri"/>
          <w:sz w:val="22"/>
          <w:szCs w:val="22"/>
        </w:rPr>
        <w:t xml:space="preserve">, el alcance de </w:t>
      </w:r>
      <w:r w:rsidR="52CFF5F2" w:rsidRPr="29DB6A06">
        <w:rPr>
          <w:rFonts w:ascii="Calibri" w:eastAsia="Calibri" w:hAnsi="Calibri" w:cs="Calibri"/>
          <w:sz w:val="22"/>
          <w:szCs w:val="22"/>
        </w:rPr>
        <w:t>dichos</w:t>
      </w:r>
      <w:r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31818238" w:rsidRPr="29DB6A06">
        <w:rPr>
          <w:rFonts w:ascii="Calibri" w:eastAsia="Calibri" w:hAnsi="Calibri" w:cs="Calibri"/>
          <w:sz w:val="22"/>
          <w:szCs w:val="22"/>
        </w:rPr>
        <w:t>materiales</w:t>
      </w:r>
      <w:r w:rsidRPr="29DB6A06">
        <w:rPr>
          <w:rFonts w:ascii="Calibri" w:eastAsia="Calibri" w:hAnsi="Calibri" w:cs="Calibri"/>
          <w:sz w:val="22"/>
          <w:szCs w:val="22"/>
        </w:rPr>
        <w:t xml:space="preserve"> gráfic</w:t>
      </w:r>
      <w:r w:rsidR="50061813" w:rsidRPr="29DB6A06">
        <w:rPr>
          <w:rFonts w:ascii="Calibri" w:eastAsia="Calibri" w:hAnsi="Calibri" w:cs="Calibri"/>
          <w:sz w:val="22"/>
          <w:szCs w:val="22"/>
        </w:rPr>
        <w:t>o</w:t>
      </w:r>
      <w:r w:rsidRPr="29DB6A06">
        <w:rPr>
          <w:rFonts w:ascii="Calibri" w:eastAsia="Calibri" w:hAnsi="Calibri" w:cs="Calibri"/>
          <w:sz w:val="22"/>
          <w:szCs w:val="22"/>
        </w:rPr>
        <w:t xml:space="preserve">s </w:t>
      </w:r>
      <w:r w:rsidR="31FCCBD3" w:rsidRPr="29DB6A06">
        <w:rPr>
          <w:rFonts w:ascii="Calibri" w:eastAsia="Calibri" w:hAnsi="Calibri" w:cs="Calibri"/>
          <w:sz w:val="22"/>
          <w:szCs w:val="22"/>
        </w:rPr>
        <w:t xml:space="preserve">no </w:t>
      </w:r>
      <w:r w:rsidR="4596BC05" w:rsidRPr="29DB6A06">
        <w:rPr>
          <w:rFonts w:ascii="Calibri" w:eastAsia="Calibri" w:hAnsi="Calibri" w:cs="Calibri"/>
          <w:sz w:val="22"/>
          <w:szCs w:val="22"/>
        </w:rPr>
        <w:t>suele ir</w:t>
      </w:r>
      <w:r w:rsidR="31FCCBD3" w:rsidRPr="29DB6A06">
        <w:rPr>
          <w:rFonts w:ascii="Calibri" w:eastAsia="Calibri" w:hAnsi="Calibri" w:cs="Calibri"/>
          <w:sz w:val="22"/>
          <w:szCs w:val="22"/>
        </w:rPr>
        <w:t xml:space="preserve"> más allá de </w:t>
      </w:r>
      <w:r w:rsidR="3B7E357D" w:rsidRPr="29DB6A06">
        <w:rPr>
          <w:rFonts w:ascii="Calibri" w:eastAsia="Calibri" w:hAnsi="Calibri" w:cs="Calibri"/>
          <w:sz w:val="22"/>
          <w:szCs w:val="22"/>
        </w:rPr>
        <w:t>volverse</w:t>
      </w:r>
      <w:r w:rsidR="31FCCBD3" w:rsidRPr="29DB6A06">
        <w:rPr>
          <w:rFonts w:ascii="Calibri" w:eastAsia="Calibri" w:hAnsi="Calibri" w:cs="Calibri"/>
          <w:sz w:val="22"/>
          <w:szCs w:val="22"/>
        </w:rPr>
        <w:t xml:space="preserve"> tendencias o</w:t>
      </w:r>
      <w:r w:rsidR="23D36E50" w:rsidRPr="29DB6A06">
        <w:rPr>
          <w:rFonts w:ascii="Calibri" w:eastAsia="Calibri" w:hAnsi="Calibri" w:cs="Calibri"/>
          <w:sz w:val="22"/>
          <w:szCs w:val="22"/>
        </w:rPr>
        <w:t xml:space="preserve"> ser</w:t>
      </w:r>
      <w:r w:rsidR="31FCCBD3" w:rsidRPr="29DB6A0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31FCCBD3" w:rsidRPr="29DB6A06">
        <w:rPr>
          <w:rFonts w:ascii="Calibri" w:eastAsia="Calibri" w:hAnsi="Calibri" w:cs="Calibri"/>
          <w:i/>
          <w:iCs/>
          <w:sz w:val="22"/>
          <w:szCs w:val="22"/>
        </w:rPr>
        <w:t>fake</w:t>
      </w:r>
      <w:proofErr w:type="spellEnd"/>
      <w:r w:rsidR="31FCCBD3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="31FCCBD3" w:rsidRPr="29DB6A06">
        <w:rPr>
          <w:rFonts w:ascii="Calibri" w:eastAsia="Calibri" w:hAnsi="Calibri" w:cs="Calibri"/>
          <w:i/>
          <w:iCs/>
          <w:sz w:val="22"/>
          <w:szCs w:val="22"/>
        </w:rPr>
        <w:t>news</w:t>
      </w:r>
      <w:proofErr w:type="spellEnd"/>
      <w:proofErr w:type="gramEnd"/>
      <w:r w:rsidR="31FCCBD3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31FCCBD3" w:rsidRPr="29DB6A06">
        <w:rPr>
          <w:rFonts w:ascii="Calibri" w:eastAsia="Calibri" w:hAnsi="Calibri" w:cs="Calibri"/>
          <w:sz w:val="22"/>
          <w:szCs w:val="22"/>
        </w:rPr>
        <w:t>que rápidamente s</w:t>
      </w:r>
      <w:r w:rsidR="28530CF0" w:rsidRPr="29DB6A06">
        <w:rPr>
          <w:rFonts w:ascii="Calibri" w:eastAsia="Calibri" w:hAnsi="Calibri" w:cs="Calibri"/>
          <w:sz w:val="22"/>
          <w:szCs w:val="22"/>
        </w:rPr>
        <w:t xml:space="preserve">e </w:t>
      </w:r>
      <w:r w:rsidR="31FCCBD3" w:rsidRPr="29DB6A06">
        <w:rPr>
          <w:rFonts w:ascii="Calibri" w:eastAsia="Calibri" w:hAnsi="Calibri" w:cs="Calibri"/>
          <w:sz w:val="22"/>
          <w:szCs w:val="22"/>
        </w:rPr>
        <w:t>desm</w:t>
      </w:r>
      <w:r w:rsidR="1071F017" w:rsidRPr="29DB6A06">
        <w:rPr>
          <w:rFonts w:ascii="Calibri" w:eastAsia="Calibri" w:hAnsi="Calibri" w:cs="Calibri"/>
          <w:sz w:val="22"/>
          <w:szCs w:val="22"/>
        </w:rPr>
        <w:t>ienten</w:t>
      </w:r>
      <w:r w:rsidR="3DC221FB" w:rsidRPr="29DB6A06">
        <w:rPr>
          <w:rFonts w:ascii="Calibri" w:eastAsia="Calibri" w:hAnsi="Calibri" w:cs="Calibri"/>
          <w:sz w:val="22"/>
          <w:szCs w:val="22"/>
        </w:rPr>
        <w:t xml:space="preserve">; y </w:t>
      </w:r>
      <w:r w:rsidR="3DC221FB" w:rsidRPr="29DB6A06">
        <w:rPr>
          <w:rFonts w:ascii="Calibri" w:eastAsia="Calibri" w:hAnsi="Calibri" w:cs="Calibri"/>
          <w:b/>
          <w:bCs/>
          <w:sz w:val="22"/>
          <w:szCs w:val="22"/>
        </w:rPr>
        <w:t>el quién las produjo</w:t>
      </w:r>
      <w:r w:rsidR="3DC221FB" w:rsidRPr="29DB6A06">
        <w:rPr>
          <w:rFonts w:ascii="Calibri" w:eastAsia="Calibri" w:hAnsi="Calibri" w:cs="Calibri"/>
          <w:sz w:val="22"/>
          <w:szCs w:val="22"/>
        </w:rPr>
        <w:t>, es lo de menos</w:t>
      </w:r>
      <w:r w:rsidR="31FCCBD3" w:rsidRPr="29DB6A06">
        <w:rPr>
          <w:rFonts w:ascii="Calibri" w:eastAsia="Calibri" w:hAnsi="Calibri" w:cs="Calibri"/>
          <w:sz w:val="22"/>
          <w:szCs w:val="22"/>
        </w:rPr>
        <w:t>. Pero</w:t>
      </w:r>
      <w:r w:rsidR="7600323D" w:rsidRPr="29DB6A06">
        <w:rPr>
          <w:rFonts w:ascii="Calibri" w:eastAsia="Calibri" w:hAnsi="Calibri" w:cs="Calibri"/>
          <w:sz w:val="22"/>
          <w:szCs w:val="22"/>
        </w:rPr>
        <w:t>,</w:t>
      </w:r>
      <w:r w:rsidR="31FCCBD3" w:rsidRPr="29DB6A06">
        <w:rPr>
          <w:rFonts w:ascii="Calibri" w:eastAsia="Calibri" w:hAnsi="Calibri" w:cs="Calibri"/>
          <w:sz w:val="22"/>
          <w:szCs w:val="22"/>
        </w:rPr>
        <w:t xml:space="preserve"> cuando la inteligencia artificial generativa es usada </w:t>
      </w:r>
      <w:r w:rsidR="1BA3C99A" w:rsidRPr="29DB6A06">
        <w:rPr>
          <w:rFonts w:ascii="Calibri" w:eastAsia="Calibri" w:hAnsi="Calibri" w:cs="Calibri"/>
          <w:sz w:val="22"/>
          <w:szCs w:val="22"/>
        </w:rPr>
        <w:t xml:space="preserve">para </w:t>
      </w:r>
      <w:r w:rsidR="1BA3C99A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crear imágenes </w:t>
      </w:r>
      <w:r w:rsidR="31FCCBD3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con fines comerciales </w:t>
      </w:r>
      <w:r w:rsidR="165FFE68" w:rsidRPr="29DB6A06">
        <w:rPr>
          <w:rFonts w:ascii="Calibri" w:eastAsia="Calibri" w:hAnsi="Calibri" w:cs="Calibri"/>
          <w:b/>
          <w:bCs/>
          <w:sz w:val="22"/>
          <w:szCs w:val="22"/>
        </w:rPr>
        <w:t>o</w:t>
      </w:r>
      <w:r w:rsidR="6DC793D6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lucrativos</w:t>
      </w:r>
      <w:r w:rsidR="413BD0B7" w:rsidRPr="29DB6A06">
        <w:rPr>
          <w:rFonts w:ascii="Calibri" w:eastAsia="Calibri" w:hAnsi="Calibri" w:cs="Calibri"/>
          <w:sz w:val="22"/>
          <w:szCs w:val="22"/>
        </w:rPr>
        <w:t xml:space="preserve">, ¿a quién se le debe </w:t>
      </w:r>
      <w:r w:rsidR="413BD0B7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dar </w:t>
      </w:r>
      <w:r w:rsidR="661FB0C8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el </w:t>
      </w:r>
      <w:r w:rsidR="413BD0B7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crédito </w:t>
      </w:r>
      <w:r w:rsidR="413BD0B7" w:rsidRPr="29DB6A06">
        <w:rPr>
          <w:rFonts w:ascii="Calibri" w:eastAsia="Calibri" w:hAnsi="Calibri" w:cs="Calibri"/>
          <w:sz w:val="22"/>
          <w:szCs w:val="22"/>
        </w:rPr>
        <w:t xml:space="preserve">y qué implicaciones legales en materia de </w:t>
      </w:r>
      <w:r w:rsidR="413BD0B7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derechos de autor </w:t>
      </w:r>
      <w:r w:rsidR="413BD0B7" w:rsidRPr="29DB6A06">
        <w:rPr>
          <w:rFonts w:ascii="Calibri" w:eastAsia="Calibri" w:hAnsi="Calibri" w:cs="Calibri"/>
          <w:sz w:val="22"/>
          <w:szCs w:val="22"/>
        </w:rPr>
        <w:t>conlleva?</w:t>
      </w:r>
    </w:p>
    <w:p w14:paraId="778212F3" w14:textId="58347C1F" w:rsidR="6F22B5FF" w:rsidRDefault="5499FC54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436C9A48">
        <w:rPr>
          <w:rFonts w:ascii="Calibri" w:eastAsia="Calibri" w:hAnsi="Calibri" w:cs="Calibri"/>
          <w:b/>
          <w:bCs/>
          <w:sz w:val="22"/>
          <w:szCs w:val="22"/>
        </w:rPr>
        <w:t xml:space="preserve">César Martínez, Líder de la Práctica de Cloud y DevOps en </w:t>
      </w:r>
      <w:hyperlink r:id="rId10">
        <w:proofErr w:type="spellStart"/>
        <w:r w:rsidRPr="00364F68">
          <w:rPr>
            <w:rStyle w:val="Hipervnculo"/>
            <w:rFonts w:ascii="Calibri" w:eastAsia="Calibri" w:hAnsi="Calibri" w:cs="Calibri"/>
            <w:b/>
            <w:bCs/>
            <w:sz w:val="22"/>
            <w:szCs w:val="22"/>
          </w:rPr>
          <w:t>SoftServe</w:t>
        </w:r>
        <w:proofErr w:type="spellEnd"/>
      </w:hyperlink>
      <w:r w:rsidRPr="436C9A48">
        <w:rPr>
          <w:rFonts w:ascii="Calibri" w:eastAsia="Calibri" w:hAnsi="Calibri" w:cs="Calibri"/>
          <w:sz w:val="22"/>
          <w:szCs w:val="22"/>
        </w:rPr>
        <w:t xml:space="preserve">, compañía global de tecnologías de la información (TI) líder en desarrollo de </w:t>
      </w:r>
      <w:r w:rsidRPr="436C9A48">
        <w:rPr>
          <w:rFonts w:ascii="Calibri" w:eastAsia="Calibri" w:hAnsi="Calibri" w:cs="Calibri"/>
          <w:i/>
          <w:iCs/>
          <w:sz w:val="22"/>
          <w:szCs w:val="22"/>
        </w:rPr>
        <w:t xml:space="preserve">software </w:t>
      </w:r>
      <w:r w:rsidRPr="436C9A48">
        <w:rPr>
          <w:rFonts w:ascii="Calibri" w:eastAsia="Calibri" w:hAnsi="Calibri" w:cs="Calibri"/>
          <w:sz w:val="22"/>
          <w:szCs w:val="22"/>
        </w:rPr>
        <w:t xml:space="preserve">y consultoría, explica que la generación de imágenes mediante IA está </w:t>
      </w:r>
      <w:r w:rsidRPr="436C9A48">
        <w:rPr>
          <w:rFonts w:ascii="Calibri" w:eastAsia="Calibri" w:hAnsi="Calibri" w:cs="Calibri"/>
          <w:b/>
          <w:bCs/>
          <w:sz w:val="22"/>
          <w:szCs w:val="22"/>
        </w:rPr>
        <w:t xml:space="preserve">revolucionando </w:t>
      </w:r>
      <w:r w:rsidRPr="436C9A48">
        <w:rPr>
          <w:rFonts w:ascii="Calibri" w:eastAsia="Calibri" w:hAnsi="Calibri" w:cs="Calibri"/>
          <w:sz w:val="22"/>
          <w:szCs w:val="22"/>
        </w:rPr>
        <w:t xml:space="preserve">la creación de contenidos en </w:t>
      </w:r>
      <w:r w:rsidRPr="436C9A48">
        <w:rPr>
          <w:rFonts w:ascii="Calibri" w:eastAsia="Calibri" w:hAnsi="Calibri" w:cs="Calibri"/>
          <w:b/>
          <w:bCs/>
          <w:sz w:val="22"/>
          <w:szCs w:val="22"/>
        </w:rPr>
        <w:t xml:space="preserve">el </w:t>
      </w:r>
      <w:r w:rsidRPr="436C9A48">
        <w:rPr>
          <w:rFonts w:ascii="Calibri" w:eastAsia="Calibri" w:hAnsi="Calibri" w:cs="Calibri"/>
          <w:b/>
          <w:bCs/>
          <w:i/>
          <w:iCs/>
          <w:sz w:val="22"/>
          <w:szCs w:val="22"/>
        </w:rPr>
        <w:t>marketing</w:t>
      </w:r>
      <w:r w:rsidRPr="436C9A48">
        <w:rPr>
          <w:rFonts w:ascii="Calibri" w:eastAsia="Calibri" w:hAnsi="Calibri" w:cs="Calibri"/>
          <w:sz w:val="22"/>
          <w:szCs w:val="22"/>
        </w:rPr>
        <w:t xml:space="preserve">, permitiendo a los profesionales generar imágenes </w:t>
      </w:r>
      <w:r w:rsidRPr="436C9A48">
        <w:rPr>
          <w:rFonts w:ascii="Calibri" w:eastAsia="Calibri" w:hAnsi="Calibri" w:cs="Calibri"/>
          <w:b/>
          <w:bCs/>
          <w:sz w:val="22"/>
          <w:szCs w:val="22"/>
        </w:rPr>
        <w:t>visualmente atractivas</w:t>
      </w:r>
      <w:r w:rsidRPr="436C9A48">
        <w:rPr>
          <w:rFonts w:ascii="Calibri" w:eastAsia="Calibri" w:hAnsi="Calibri" w:cs="Calibri"/>
          <w:sz w:val="22"/>
          <w:szCs w:val="22"/>
        </w:rPr>
        <w:t xml:space="preserve"> con relativa facilidad, mientras reducen los costos operativos y el tiempo empleado. Además, al permitir una </w:t>
      </w:r>
      <w:r w:rsidRPr="436C9A48">
        <w:rPr>
          <w:rFonts w:ascii="Calibri" w:eastAsia="Calibri" w:hAnsi="Calibri" w:cs="Calibri"/>
          <w:b/>
          <w:bCs/>
          <w:sz w:val="22"/>
          <w:szCs w:val="22"/>
        </w:rPr>
        <w:t>personalización a escala</w:t>
      </w:r>
      <w:r w:rsidRPr="436C9A48">
        <w:rPr>
          <w:rFonts w:ascii="Calibri" w:eastAsia="Calibri" w:hAnsi="Calibri" w:cs="Calibri"/>
          <w:sz w:val="22"/>
          <w:szCs w:val="22"/>
        </w:rPr>
        <w:t xml:space="preserve">, dicha innovación ofrece a las marcas crear contenido visual específico que resuene con sus audiencias, mejorando así </w:t>
      </w:r>
      <w:r w:rsidRPr="436C9A48">
        <w:rPr>
          <w:rFonts w:ascii="Calibri" w:eastAsia="Calibri" w:hAnsi="Calibri" w:cs="Calibri"/>
          <w:b/>
          <w:bCs/>
          <w:sz w:val="22"/>
          <w:szCs w:val="22"/>
        </w:rPr>
        <w:t>el compromiso y las conversiones</w:t>
      </w:r>
      <w:r w:rsidRPr="436C9A48">
        <w:rPr>
          <w:rFonts w:ascii="Calibri" w:eastAsia="Calibri" w:hAnsi="Calibri" w:cs="Calibri"/>
          <w:sz w:val="22"/>
          <w:szCs w:val="22"/>
        </w:rPr>
        <w:t>.</w:t>
      </w:r>
    </w:p>
    <w:p w14:paraId="4E9368AB" w14:textId="25E95EFD" w:rsidR="0F26BC71" w:rsidRDefault="0F26BC71" w:rsidP="6B2F8A78">
      <w:p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364F68">
        <w:rPr>
          <w:rFonts w:ascii="Calibri" w:eastAsia="Calibri" w:hAnsi="Calibri" w:cs="Calibri"/>
          <w:b/>
          <w:bCs/>
          <w:sz w:val="22"/>
          <w:szCs w:val="22"/>
        </w:rPr>
        <w:t>SoftServe</w:t>
      </w:r>
      <w:proofErr w:type="spellEnd"/>
      <w:r w:rsidRPr="00364F68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3AEC67BC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31244DCC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cuenta con </w:t>
      </w:r>
      <w:r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soluciones avanzadas </w:t>
      </w:r>
      <w:r w:rsidR="436C9A48" w:rsidRPr="00364F68">
        <w:rPr>
          <w:rFonts w:ascii="Calibri" w:eastAsia="Calibri" w:hAnsi="Calibri" w:cs="Calibri"/>
          <w:b/>
          <w:bCs/>
          <w:sz w:val="22"/>
          <w:szCs w:val="22"/>
        </w:rPr>
        <w:t>a través de IA</w:t>
      </w:r>
      <w:r w:rsidR="29D09616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436C9A48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para la creación de contenido visual con fines de marketing, como las que se incluyen en </w:t>
      </w:r>
      <w:r w:rsidR="6A55DB11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la </w:t>
      </w:r>
      <w:hyperlink r:id="rId11">
        <w:r w:rsidR="436C9A48" w:rsidRPr="00364F68">
          <w:rPr>
            <w:rStyle w:val="Hipervnculo"/>
            <w:rFonts w:ascii="Calibri" w:eastAsia="Calibri" w:hAnsi="Calibri" w:cs="Calibri"/>
            <w:b/>
            <w:bCs/>
            <w:sz w:val="22"/>
            <w:szCs w:val="22"/>
          </w:rPr>
          <w:t>plataforma desarrollada</w:t>
        </w:r>
      </w:hyperlink>
      <w:r w:rsidR="436C9A48" w:rsidRPr="00364F68">
        <w:rPr>
          <w:rFonts w:ascii="Calibri" w:eastAsia="Calibri" w:hAnsi="Calibri" w:cs="Calibri"/>
          <w:b/>
          <w:bCs/>
          <w:sz w:val="22"/>
          <w:szCs w:val="22"/>
        </w:rPr>
        <w:t xml:space="preserve"> de la mano de NVIDIA.</w:t>
      </w:r>
      <w:r w:rsidR="436C9A48" w:rsidRPr="6B2F8A7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br/>
      </w:r>
      <w:r w:rsidR="5499FC54" w:rsidRPr="436C9A48">
        <w:rPr>
          <w:rFonts w:ascii="Calibri" w:eastAsia="Calibri" w:hAnsi="Calibri" w:cs="Calibri"/>
          <w:sz w:val="22"/>
          <w:szCs w:val="22"/>
        </w:rPr>
        <w:t xml:space="preserve">Sin embargo, hay </w:t>
      </w:r>
      <w:r w:rsidR="5499FC54" w:rsidRPr="436C9A48">
        <w:rPr>
          <w:rFonts w:ascii="Calibri" w:eastAsia="Calibri" w:hAnsi="Calibri" w:cs="Calibri"/>
          <w:b/>
          <w:bCs/>
          <w:sz w:val="22"/>
          <w:szCs w:val="22"/>
        </w:rPr>
        <w:t xml:space="preserve">factores de </w:t>
      </w:r>
      <w:r w:rsidR="5499FC54" w:rsidRPr="6B2F8A78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copyright </w:t>
      </w:r>
      <w:r w:rsidR="6EDBFBC7" w:rsidRPr="436C9A48">
        <w:rPr>
          <w:rFonts w:ascii="Calibri" w:eastAsia="Calibri" w:hAnsi="Calibri" w:cs="Calibri"/>
          <w:sz w:val="22"/>
          <w:szCs w:val="22"/>
        </w:rPr>
        <w:t>por consider</w:t>
      </w:r>
      <w:r w:rsidR="5499FC54" w:rsidRPr="436C9A48">
        <w:rPr>
          <w:rFonts w:ascii="Calibri" w:eastAsia="Calibri" w:hAnsi="Calibri" w:cs="Calibri"/>
          <w:sz w:val="22"/>
          <w:szCs w:val="22"/>
        </w:rPr>
        <w:t xml:space="preserve">ar que </w:t>
      </w:r>
      <w:r w:rsidR="016B1319" w:rsidRPr="436C9A48">
        <w:rPr>
          <w:rFonts w:ascii="Calibri" w:eastAsia="Calibri" w:hAnsi="Calibri" w:cs="Calibri"/>
          <w:sz w:val="22"/>
          <w:szCs w:val="22"/>
        </w:rPr>
        <w:t>el mundo no termina de debatir. "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Las imágenes generadas </w:t>
      </w:r>
      <w:r w:rsidR="15A9038C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mediante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65986BA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inteligencia artificial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6DD24B39" w:rsidRPr="6B2F8A7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desdibujan la línea que separa la creatividad humana 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de la producción </w:t>
      </w:r>
      <w:r w:rsidR="19F4CC5F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hecha por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máquinas. A menudo, los modelos de IA se entrenan con grandes cantidades de datos, algunos de los cuales pueden </w:t>
      </w:r>
      <w:r w:rsidR="6DD24B39" w:rsidRPr="6B2F8A7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incluir material protegido 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por derechos de autor. Entonces, cuando la IA utiliza esta mezcla de informaci</w:t>
      </w:r>
      <w:r w:rsidR="077C4D68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ones</w:t>
      </w:r>
      <w:r w:rsidR="70B0C9D2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y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produce una imagen, </w:t>
      </w:r>
      <w:r w:rsidR="6DD24B39" w:rsidRPr="6B2F8A7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¿a quién pertenecen los derechos de</w:t>
      </w:r>
      <w:r w:rsidR="74F981C5" w:rsidRPr="6B2F8A7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</w:t>
      </w:r>
      <w:r w:rsidR="6DD24B39" w:rsidRPr="6B2F8A7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resultado?</w:t>
      </w:r>
      <w:r w:rsidR="13352126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¿</w:t>
      </w:r>
      <w:r w:rsidR="574D35D3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son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65BA59F0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el desarrollador del software de IA, </w:t>
      </w:r>
      <w:r w:rsidR="1C2521DA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el usuario que generó la </w:t>
      </w:r>
      <w:r w:rsidR="17A0309D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nueva 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imagen o </w:t>
      </w:r>
      <w:r w:rsidR="7D6AE0AD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de 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los propietarios de </w:t>
      </w:r>
      <w:r w:rsidR="6A05B592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es</w:t>
      </w:r>
      <w:r w:rsidR="6DD24B39" w:rsidRPr="6B2F8A7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os datos originales con los que se entrenó la IA?</w:t>
      </w:r>
      <w:r w:rsidR="031A61AC" w:rsidRPr="6B2F8A78">
        <w:rPr>
          <w:rFonts w:ascii="Calibri" w:eastAsia="Calibri" w:hAnsi="Calibri" w:cs="Calibri"/>
          <w:color w:val="000000" w:themeColor="text1"/>
          <w:sz w:val="22"/>
          <w:szCs w:val="22"/>
        </w:rPr>
        <w:t>"; pone sobre la mesa el experto.</w:t>
      </w:r>
    </w:p>
    <w:p w14:paraId="1B91B768" w14:textId="79053076" w:rsidR="7FF48EBD" w:rsidRDefault="217D4FB5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Este cuestionamiento sobre el </w:t>
      </w:r>
      <w:r w:rsidRPr="29DB6A06">
        <w:rPr>
          <w:rFonts w:ascii="Calibri" w:eastAsia="Calibri" w:hAnsi="Calibri" w:cs="Calibri"/>
          <w:i/>
          <w:iCs/>
          <w:sz w:val="22"/>
          <w:szCs w:val="22"/>
        </w:rPr>
        <w:t>copyright</w:t>
      </w:r>
      <w:r w:rsidRPr="29DB6A06">
        <w:rPr>
          <w:rFonts w:ascii="Calibri" w:eastAsia="Calibri" w:hAnsi="Calibri" w:cs="Calibri"/>
          <w:sz w:val="22"/>
          <w:szCs w:val="22"/>
        </w:rPr>
        <w:t xml:space="preserve"> de las imágenes </w:t>
      </w:r>
      <w:r w:rsidR="6D648F8D" w:rsidRPr="29DB6A06">
        <w:rPr>
          <w:rFonts w:ascii="Calibri" w:eastAsia="Calibri" w:hAnsi="Calibri" w:cs="Calibri"/>
          <w:sz w:val="22"/>
          <w:szCs w:val="22"/>
        </w:rPr>
        <w:t>producidas</w:t>
      </w:r>
      <w:r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0D4497FF" w:rsidRPr="29DB6A06">
        <w:rPr>
          <w:rFonts w:ascii="Calibri" w:eastAsia="Calibri" w:hAnsi="Calibri" w:cs="Calibri"/>
          <w:sz w:val="22"/>
          <w:szCs w:val="22"/>
        </w:rPr>
        <w:t>con</w:t>
      </w:r>
      <w:r w:rsidR="2CFFAA15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Pr="29DB6A06">
        <w:rPr>
          <w:rFonts w:ascii="Calibri" w:eastAsia="Calibri" w:hAnsi="Calibri" w:cs="Calibri"/>
          <w:sz w:val="22"/>
          <w:szCs w:val="22"/>
        </w:rPr>
        <w:t>I</w:t>
      </w:r>
      <w:r w:rsidR="7F88AA86" w:rsidRPr="29DB6A06">
        <w:rPr>
          <w:rFonts w:ascii="Calibri" w:eastAsia="Calibri" w:hAnsi="Calibri" w:cs="Calibri"/>
          <w:sz w:val="22"/>
          <w:szCs w:val="22"/>
        </w:rPr>
        <w:t>A</w:t>
      </w:r>
      <w:r w:rsidRPr="29DB6A06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Int_XYxHLpjB"/>
      <w:r w:rsidRPr="29DB6A06">
        <w:rPr>
          <w:rFonts w:ascii="Calibri" w:eastAsia="Calibri" w:hAnsi="Calibri" w:cs="Calibri"/>
          <w:sz w:val="22"/>
          <w:szCs w:val="22"/>
        </w:rPr>
        <w:t>Gen</w:t>
      </w:r>
      <w:r w:rsidR="5CC152D6" w:rsidRPr="29DB6A06">
        <w:rPr>
          <w:rFonts w:ascii="Calibri" w:eastAsia="Calibri" w:hAnsi="Calibri" w:cs="Calibri"/>
          <w:sz w:val="22"/>
          <w:szCs w:val="22"/>
        </w:rPr>
        <w:t>,</w:t>
      </w:r>
      <w:bookmarkEnd w:id="1"/>
      <w:r w:rsidRPr="29DB6A06">
        <w:rPr>
          <w:rFonts w:ascii="Calibri" w:eastAsia="Calibri" w:hAnsi="Calibri" w:cs="Calibri"/>
          <w:sz w:val="22"/>
          <w:szCs w:val="22"/>
        </w:rPr>
        <w:t xml:space="preserve"> no sólo hace ruido en el mundo del </w:t>
      </w:r>
      <w:r w:rsidRPr="29DB6A06">
        <w:rPr>
          <w:rFonts w:ascii="Calibri" w:eastAsia="Calibri" w:hAnsi="Calibri" w:cs="Calibri"/>
          <w:i/>
          <w:iCs/>
          <w:sz w:val="22"/>
          <w:szCs w:val="22"/>
        </w:rPr>
        <w:t>marketing</w:t>
      </w:r>
      <w:r w:rsidRPr="29DB6A06">
        <w:rPr>
          <w:rFonts w:ascii="Calibri" w:eastAsia="Calibri" w:hAnsi="Calibri" w:cs="Calibri"/>
          <w:sz w:val="22"/>
          <w:szCs w:val="22"/>
        </w:rPr>
        <w:t xml:space="preserve">, </w:t>
      </w:r>
      <w:r w:rsidR="456DD243" w:rsidRPr="29DB6A06">
        <w:rPr>
          <w:rFonts w:ascii="Calibri" w:eastAsia="Calibri" w:hAnsi="Calibri" w:cs="Calibri"/>
          <w:sz w:val="22"/>
          <w:szCs w:val="22"/>
        </w:rPr>
        <w:t xml:space="preserve">que </w:t>
      </w:r>
      <w:r w:rsidR="4A35880A" w:rsidRPr="29DB6A06">
        <w:rPr>
          <w:rFonts w:ascii="Calibri" w:eastAsia="Calibri" w:hAnsi="Calibri" w:cs="Calibri"/>
          <w:sz w:val="22"/>
          <w:szCs w:val="22"/>
        </w:rPr>
        <w:t>aparte</w:t>
      </w:r>
      <w:r w:rsidR="456DD243" w:rsidRPr="29DB6A06">
        <w:rPr>
          <w:rFonts w:ascii="Calibri" w:eastAsia="Calibri" w:hAnsi="Calibri" w:cs="Calibri"/>
          <w:sz w:val="22"/>
          <w:szCs w:val="22"/>
        </w:rPr>
        <w:t xml:space="preserve"> utiliza dicha tecnología para </w:t>
      </w:r>
      <w:r w:rsidR="456DD243" w:rsidRPr="29DB6A06">
        <w:rPr>
          <w:rFonts w:ascii="Calibri" w:eastAsia="Calibri" w:hAnsi="Calibri" w:cs="Calibri"/>
          <w:b/>
          <w:bCs/>
          <w:sz w:val="22"/>
          <w:szCs w:val="22"/>
        </w:rPr>
        <w:t>crear variaciones</w:t>
      </w:r>
      <w:r w:rsidR="456DD243" w:rsidRPr="29DB6A06">
        <w:rPr>
          <w:rFonts w:ascii="Calibri" w:eastAsia="Calibri" w:hAnsi="Calibri" w:cs="Calibri"/>
          <w:sz w:val="22"/>
          <w:szCs w:val="22"/>
        </w:rPr>
        <w:t xml:space="preserve"> de imágenes </w:t>
      </w:r>
      <w:r w:rsidR="79D2AB54" w:rsidRPr="29DB6A06">
        <w:rPr>
          <w:rFonts w:ascii="Calibri" w:eastAsia="Calibri" w:hAnsi="Calibri" w:cs="Calibri"/>
          <w:sz w:val="22"/>
          <w:szCs w:val="22"/>
        </w:rPr>
        <w:t>en las denominadas</w:t>
      </w:r>
      <w:r w:rsidR="456DD243" w:rsidRPr="29DB6A06">
        <w:rPr>
          <w:rFonts w:ascii="Calibri" w:eastAsia="Calibri" w:hAnsi="Calibri" w:cs="Calibri"/>
          <w:sz w:val="22"/>
          <w:szCs w:val="22"/>
        </w:rPr>
        <w:t xml:space="preserve"> pruebas A/B </w:t>
      </w:r>
      <w:r w:rsidR="296D7A94" w:rsidRPr="29DB6A06">
        <w:rPr>
          <w:rFonts w:ascii="Calibri" w:eastAsia="Calibri" w:hAnsi="Calibri" w:cs="Calibri"/>
          <w:sz w:val="22"/>
          <w:szCs w:val="22"/>
        </w:rPr>
        <w:t>antes de lanzar una</w:t>
      </w:r>
      <w:r w:rsidR="0942A20E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456DD243" w:rsidRPr="29DB6A06">
        <w:rPr>
          <w:rFonts w:ascii="Calibri" w:eastAsia="Calibri" w:hAnsi="Calibri" w:cs="Calibri"/>
          <w:sz w:val="22"/>
          <w:szCs w:val="22"/>
        </w:rPr>
        <w:t>campaña</w:t>
      </w:r>
      <w:r w:rsidR="0E4DB155" w:rsidRPr="29DB6A06">
        <w:rPr>
          <w:rFonts w:ascii="Calibri" w:eastAsia="Calibri" w:hAnsi="Calibri" w:cs="Calibri"/>
          <w:sz w:val="22"/>
          <w:szCs w:val="22"/>
        </w:rPr>
        <w:t xml:space="preserve">; </w:t>
      </w:r>
      <w:r w:rsidRPr="29DB6A06">
        <w:rPr>
          <w:rFonts w:ascii="Calibri" w:eastAsia="Calibri" w:hAnsi="Calibri" w:cs="Calibri"/>
          <w:sz w:val="22"/>
          <w:szCs w:val="22"/>
        </w:rPr>
        <w:t xml:space="preserve">sino también dentro de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otras industrias </w:t>
      </w:r>
      <w:r w:rsidRPr="29DB6A06">
        <w:rPr>
          <w:rFonts w:ascii="Calibri" w:eastAsia="Calibri" w:hAnsi="Calibri" w:cs="Calibri"/>
          <w:sz w:val="22"/>
          <w:szCs w:val="22"/>
        </w:rPr>
        <w:t>que ya están explotando</w:t>
      </w:r>
      <w:r w:rsidR="5A6E8958" w:rsidRPr="29DB6A06">
        <w:rPr>
          <w:rFonts w:ascii="Calibri" w:eastAsia="Calibri" w:hAnsi="Calibri" w:cs="Calibri"/>
          <w:sz w:val="22"/>
          <w:szCs w:val="22"/>
        </w:rPr>
        <w:t xml:space="preserve"> sus </w:t>
      </w:r>
      <w:r w:rsidR="5A6E8958" w:rsidRPr="29DB6A06">
        <w:rPr>
          <w:rFonts w:ascii="Calibri" w:eastAsia="Calibri" w:hAnsi="Calibri" w:cs="Calibri"/>
          <w:b/>
          <w:bCs/>
          <w:sz w:val="22"/>
          <w:szCs w:val="22"/>
        </w:rPr>
        <w:t>beneficios</w:t>
      </w:r>
      <w:r w:rsidR="5A6E8958" w:rsidRPr="29DB6A06">
        <w:rPr>
          <w:rFonts w:ascii="Calibri" w:eastAsia="Calibri" w:hAnsi="Calibri" w:cs="Calibri"/>
          <w:sz w:val="22"/>
          <w:szCs w:val="22"/>
        </w:rPr>
        <w:t xml:space="preserve">. César Martínez </w:t>
      </w:r>
      <w:r w:rsidR="08C05DAB" w:rsidRPr="29DB6A06">
        <w:rPr>
          <w:rFonts w:ascii="Calibri" w:eastAsia="Calibri" w:hAnsi="Calibri" w:cs="Calibri"/>
          <w:sz w:val="22"/>
          <w:szCs w:val="22"/>
        </w:rPr>
        <w:t xml:space="preserve">enlista </w:t>
      </w:r>
      <w:r w:rsidR="1C7B8DFE" w:rsidRPr="29DB6A06">
        <w:rPr>
          <w:rFonts w:ascii="Calibri" w:eastAsia="Calibri" w:hAnsi="Calibri" w:cs="Calibri"/>
          <w:sz w:val="22"/>
          <w:szCs w:val="22"/>
        </w:rPr>
        <w:t>tre</w:t>
      </w:r>
      <w:r w:rsidR="08C05DAB" w:rsidRPr="29DB6A06">
        <w:rPr>
          <w:rFonts w:ascii="Calibri" w:eastAsia="Calibri" w:hAnsi="Calibri" w:cs="Calibri"/>
          <w:sz w:val="22"/>
          <w:szCs w:val="22"/>
        </w:rPr>
        <w:t>s ejemplos</w:t>
      </w:r>
      <w:r w:rsidR="5A6E8958" w:rsidRPr="29DB6A06">
        <w:rPr>
          <w:rFonts w:ascii="Calibri" w:eastAsia="Calibri" w:hAnsi="Calibri" w:cs="Calibri"/>
          <w:sz w:val="22"/>
          <w:szCs w:val="22"/>
        </w:rPr>
        <w:t>:</w:t>
      </w:r>
    </w:p>
    <w:p w14:paraId="135A765B" w14:textId="28D2F905" w:rsidR="0D9855E8" w:rsidRDefault="6762EFC9" w:rsidP="29DB6A06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Generación de visualizaciones realistas de </w:t>
      </w:r>
      <w:r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diseños arquitectónicos</w:t>
      </w:r>
      <w:r w:rsidR="7E4E610E"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7E4E610E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de interiores</w:t>
      </w:r>
      <w:r w:rsidR="4E82D770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, así como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0FB7831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proyectos de planificación urbana.</w:t>
      </w:r>
    </w:p>
    <w:p w14:paraId="5DC4BA41" w14:textId="7F1982B4" w:rsidR="0D9855E8" w:rsidRDefault="6762EFC9" w:rsidP="29DB6A06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Creación de </w:t>
      </w:r>
      <w:r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prototipos virtuales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de productos físicos, para evaluar la viabilidad y funcionalidad de</w:t>
      </w:r>
      <w:r w:rsidR="77B533DF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su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diseño.</w:t>
      </w:r>
    </w:p>
    <w:p w14:paraId="607C05B3" w14:textId="5087B38D" w:rsidR="4BE45183" w:rsidRDefault="09FFA16B" w:rsidP="29DB6A06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Y e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 sectores relacionados con </w:t>
      </w:r>
      <w:r w:rsidR="6762EFC9"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multimedia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, la restauración de imágenes antiguas o de baja calidad, a</w:t>
      </w:r>
      <w:r w:rsidR="5164638E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parte de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 </w:t>
      </w:r>
      <w:r w:rsidR="6762EFC9"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mejora de la calidad visual 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</w:t>
      </w:r>
      <w:r w:rsidR="42246713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distintos formatos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mediante la</w:t>
      </w:r>
      <w:r w:rsidR="0A2FC563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762EFC9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eliminación de ruido, artefactos o imperfecciones. </w:t>
      </w:r>
    </w:p>
    <w:p w14:paraId="128BC880" w14:textId="3D19B87A" w:rsidR="03F5E517" w:rsidRDefault="637AA188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lastRenderedPageBreak/>
        <w:t>Los usos pueden ser tan bastos</w:t>
      </w:r>
      <w:r w:rsidR="7C33F5DE" w:rsidRPr="29DB6A06">
        <w:rPr>
          <w:rFonts w:ascii="Calibri" w:eastAsia="Calibri" w:hAnsi="Calibri" w:cs="Calibri"/>
          <w:sz w:val="22"/>
          <w:szCs w:val="22"/>
        </w:rPr>
        <w:t>,</w:t>
      </w:r>
      <w:r w:rsidRPr="29DB6A06">
        <w:rPr>
          <w:rFonts w:ascii="Calibri" w:eastAsia="Calibri" w:hAnsi="Calibri" w:cs="Calibri"/>
          <w:sz w:val="22"/>
          <w:szCs w:val="22"/>
        </w:rPr>
        <w:t xml:space="preserve"> como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necesidades profesionales </w:t>
      </w:r>
      <w:r w:rsidRPr="29DB6A06">
        <w:rPr>
          <w:rFonts w:ascii="Calibri" w:eastAsia="Calibri" w:hAnsi="Calibri" w:cs="Calibri"/>
          <w:sz w:val="22"/>
          <w:szCs w:val="22"/>
        </w:rPr>
        <w:t>p</w:t>
      </w:r>
      <w:r w:rsidR="10360613" w:rsidRPr="29DB6A06">
        <w:rPr>
          <w:rFonts w:ascii="Calibri" w:eastAsia="Calibri" w:hAnsi="Calibri" w:cs="Calibri"/>
          <w:sz w:val="22"/>
          <w:szCs w:val="22"/>
        </w:rPr>
        <w:t>ara</w:t>
      </w:r>
      <w:r w:rsidRPr="29DB6A06">
        <w:rPr>
          <w:rFonts w:ascii="Calibri" w:eastAsia="Calibri" w:hAnsi="Calibri" w:cs="Calibri"/>
          <w:sz w:val="22"/>
          <w:szCs w:val="22"/>
        </w:rPr>
        <w:t xml:space="preserve"> cubrir. </w:t>
      </w:r>
      <w:r w:rsidR="16E35A3C" w:rsidRPr="29DB6A06">
        <w:rPr>
          <w:rFonts w:ascii="Calibri" w:eastAsia="Calibri" w:hAnsi="Calibri" w:cs="Calibri"/>
          <w:sz w:val="22"/>
          <w:szCs w:val="22"/>
        </w:rPr>
        <w:t>Por si fuera poco, a</w:t>
      </w:r>
      <w:r w:rsidRPr="29DB6A06">
        <w:rPr>
          <w:rFonts w:ascii="Calibri" w:eastAsia="Calibri" w:hAnsi="Calibri" w:cs="Calibri"/>
          <w:sz w:val="22"/>
          <w:szCs w:val="22"/>
        </w:rPr>
        <w:t xml:space="preserve">l integrar los generadores de imágenes de IA en sus operaciones, las empresas no sólo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mejoran la eficiencia</w:t>
      </w:r>
      <w:r w:rsidRPr="29DB6A06">
        <w:rPr>
          <w:rFonts w:ascii="Calibri" w:eastAsia="Calibri" w:hAnsi="Calibri" w:cs="Calibri"/>
          <w:sz w:val="22"/>
          <w:szCs w:val="22"/>
        </w:rPr>
        <w:t xml:space="preserve">, sino que también impulsan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la innovación y la competitividad </w:t>
      </w:r>
      <w:r w:rsidRPr="29DB6A06">
        <w:rPr>
          <w:rFonts w:ascii="Calibri" w:eastAsia="Calibri" w:hAnsi="Calibri" w:cs="Calibri"/>
          <w:sz w:val="22"/>
          <w:szCs w:val="22"/>
        </w:rPr>
        <w:t>en sus respectivos sectores.</w:t>
      </w:r>
      <w:r w:rsidR="7028E552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3DB6D908" w:rsidRPr="29DB6A06">
        <w:rPr>
          <w:rFonts w:ascii="Calibri" w:eastAsia="Calibri" w:hAnsi="Calibri" w:cs="Calibri"/>
          <w:sz w:val="22"/>
          <w:szCs w:val="22"/>
        </w:rPr>
        <w:t xml:space="preserve">Todo, en un contexto donde casi la mitad de </w:t>
      </w:r>
      <w:hyperlink r:id="rId12">
        <w:r w:rsidR="3DB6D908" w:rsidRPr="00406AC4">
          <w:rPr>
            <w:rStyle w:val="Hipervnculo"/>
            <w:rFonts w:ascii="Calibri" w:eastAsia="Calibri" w:hAnsi="Calibri" w:cs="Calibri"/>
            <w:sz w:val="22"/>
            <w:szCs w:val="22"/>
          </w:rPr>
          <w:t>600 empresas</w:t>
        </w:r>
      </w:hyperlink>
      <w:r w:rsidR="3DB6D908" w:rsidRPr="29DB6A06">
        <w:rPr>
          <w:rFonts w:ascii="Calibri" w:eastAsia="Calibri" w:hAnsi="Calibri" w:cs="Calibri"/>
          <w:sz w:val="22"/>
          <w:szCs w:val="22"/>
        </w:rPr>
        <w:t xml:space="preserve"> entrevistadas</w:t>
      </w:r>
      <w:r w:rsidR="3E68075D" w:rsidRPr="29DB6A06">
        <w:rPr>
          <w:rFonts w:ascii="Calibri" w:eastAsia="Calibri" w:hAnsi="Calibri" w:cs="Calibri"/>
          <w:sz w:val="22"/>
          <w:szCs w:val="22"/>
        </w:rPr>
        <w:t xml:space="preserve"> recientemente </w:t>
      </w:r>
      <w:r w:rsidR="3DB6D908" w:rsidRPr="29DB6A06">
        <w:rPr>
          <w:rFonts w:ascii="Calibri" w:eastAsia="Calibri" w:hAnsi="Calibri" w:cs="Calibri"/>
          <w:sz w:val="22"/>
          <w:szCs w:val="22"/>
        </w:rPr>
        <w:t>dijeron</w:t>
      </w:r>
      <w:r w:rsidR="0023774A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0023774A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tener previsto utilizar la IA Gen </w:t>
      </w:r>
      <w:r w:rsidR="0023774A" w:rsidRPr="29DB6A06">
        <w:rPr>
          <w:rFonts w:ascii="Calibri" w:eastAsia="Calibri" w:hAnsi="Calibri" w:cs="Calibri"/>
          <w:sz w:val="22"/>
          <w:szCs w:val="22"/>
        </w:rPr>
        <w:t>para crear contenidos y publicidad personalizada.</w:t>
      </w:r>
    </w:p>
    <w:p w14:paraId="672787DB" w14:textId="44833869" w:rsidR="03F5E517" w:rsidRDefault="30502958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Al respecto,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los juristas tienen puntos de vista diferentes</w:t>
      </w:r>
      <w:r w:rsidRPr="29DB6A06">
        <w:rPr>
          <w:rFonts w:ascii="Calibri" w:eastAsia="Calibri" w:hAnsi="Calibri" w:cs="Calibri"/>
          <w:sz w:val="22"/>
          <w:szCs w:val="22"/>
        </w:rPr>
        <w:t xml:space="preserve">. Algunos sostienen que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el creador del</w:t>
      </w:r>
      <w:r w:rsidR="62C01100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62C01100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software </w:t>
      </w:r>
      <w:r w:rsidRPr="29DB6A06">
        <w:rPr>
          <w:rFonts w:ascii="Calibri" w:eastAsia="Calibri" w:hAnsi="Calibri" w:cs="Calibri"/>
          <w:sz w:val="22"/>
          <w:szCs w:val="22"/>
        </w:rPr>
        <w:t>de IA debe poseer los derechos de autor de las imágenes generadas, ya que es quien desarrolló</w:t>
      </w:r>
      <w:r w:rsidR="7D213473" w:rsidRPr="29DB6A06">
        <w:rPr>
          <w:rFonts w:ascii="Calibri" w:eastAsia="Calibri" w:hAnsi="Calibri" w:cs="Calibri"/>
          <w:sz w:val="22"/>
          <w:szCs w:val="22"/>
        </w:rPr>
        <w:t xml:space="preserve"> la</w:t>
      </w:r>
      <w:r w:rsidRPr="29DB6A06">
        <w:rPr>
          <w:rFonts w:ascii="Calibri" w:eastAsia="Calibri" w:hAnsi="Calibri" w:cs="Calibri"/>
          <w:sz w:val="22"/>
          <w:szCs w:val="22"/>
        </w:rPr>
        <w:t xml:space="preserve"> tecnología que ha hecho posible </w:t>
      </w:r>
      <w:r w:rsidR="5E262545" w:rsidRPr="29DB6A06">
        <w:rPr>
          <w:rFonts w:ascii="Calibri" w:eastAsia="Calibri" w:hAnsi="Calibri" w:cs="Calibri"/>
          <w:sz w:val="22"/>
          <w:szCs w:val="22"/>
        </w:rPr>
        <w:t>tales</w:t>
      </w:r>
      <w:r w:rsidRPr="29DB6A06">
        <w:rPr>
          <w:rFonts w:ascii="Calibri" w:eastAsia="Calibri" w:hAnsi="Calibri" w:cs="Calibri"/>
          <w:sz w:val="22"/>
          <w:szCs w:val="22"/>
        </w:rPr>
        <w:t xml:space="preserve"> creaci</w:t>
      </w:r>
      <w:r w:rsidR="65DF0DE9" w:rsidRPr="29DB6A06">
        <w:rPr>
          <w:rFonts w:ascii="Calibri" w:eastAsia="Calibri" w:hAnsi="Calibri" w:cs="Calibri"/>
          <w:sz w:val="22"/>
          <w:szCs w:val="22"/>
        </w:rPr>
        <w:t>ones</w:t>
      </w:r>
      <w:r w:rsidRPr="29DB6A06">
        <w:rPr>
          <w:rFonts w:ascii="Calibri" w:eastAsia="Calibri" w:hAnsi="Calibri" w:cs="Calibri"/>
          <w:sz w:val="22"/>
          <w:szCs w:val="22"/>
        </w:rPr>
        <w:t xml:space="preserve">. </w:t>
      </w:r>
      <w:r w:rsidR="01F364CF" w:rsidRPr="29DB6A06">
        <w:rPr>
          <w:rFonts w:ascii="Calibri" w:eastAsia="Calibri" w:hAnsi="Calibri" w:cs="Calibri"/>
          <w:sz w:val="22"/>
          <w:szCs w:val="22"/>
        </w:rPr>
        <w:t>Pero otros</w:t>
      </w:r>
      <w:r w:rsidR="32194B0F" w:rsidRPr="29DB6A06">
        <w:rPr>
          <w:rFonts w:ascii="Calibri" w:eastAsia="Calibri" w:hAnsi="Calibri" w:cs="Calibri"/>
          <w:sz w:val="22"/>
          <w:szCs w:val="22"/>
        </w:rPr>
        <w:t xml:space="preserve"> defienden</w:t>
      </w:r>
      <w:r w:rsidRPr="29DB6A06">
        <w:rPr>
          <w:rFonts w:ascii="Calibri" w:eastAsia="Calibri" w:hAnsi="Calibri" w:cs="Calibri"/>
          <w:sz w:val="22"/>
          <w:szCs w:val="22"/>
        </w:rPr>
        <w:t xml:space="preserve"> que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el usuario que maneja el</w:t>
      </w:r>
      <w:r w:rsidR="57EB21DB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programa </w:t>
      </w:r>
      <w:r w:rsidRPr="29DB6A06">
        <w:rPr>
          <w:rFonts w:ascii="Calibri" w:eastAsia="Calibri" w:hAnsi="Calibri" w:cs="Calibri"/>
          <w:sz w:val="22"/>
          <w:szCs w:val="22"/>
        </w:rPr>
        <w:t xml:space="preserve">para generar las imágenes debería tener los derechos, </w:t>
      </w:r>
      <w:r w:rsidR="2E8CCD05" w:rsidRPr="29DB6A06">
        <w:rPr>
          <w:rFonts w:ascii="Calibri" w:eastAsia="Calibri" w:hAnsi="Calibri" w:cs="Calibri"/>
          <w:sz w:val="22"/>
          <w:szCs w:val="22"/>
        </w:rPr>
        <w:t>pues</w:t>
      </w:r>
      <w:r w:rsidRPr="29DB6A06">
        <w:rPr>
          <w:rFonts w:ascii="Calibri" w:eastAsia="Calibri" w:hAnsi="Calibri" w:cs="Calibri"/>
          <w:sz w:val="22"/>
          <w:szCs w:val="22"/>
        </w:rPr>
        <w:t xml:space="preserve"> su aportación y dirección contribuyeron al resultado final. </w:t>
      </w:r>
    </w:p>
    <w:p w14:paraId="3A913FEB" w14:textId="3382F468" w:rsidR="03F5E517" w:rsidRDefault="07CAE29D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Además, </w:t>
      </w:r>
      <w:r w:rsidR="4F79BEDC" w:rsidRPr="29DB6A06">
        <w:rPr>
          <w:rFonts w:ascii="Calibri" w:eastAsia="Calibri" w:hAnsi="Calibri" w:cs="Calibri"/>
          <w:sz w:val="22"/>
          <w:szCs w:val="22"/>
        </w:rPr>
        <w:t>los aspectos</w:t>
      </w:r>
      <w:r w:rsidRPr="29DB6A06">
        <w:rPr>
          <w:rFonts w:ascii="Calibri" w:eastAsia="Calibri" w:hAnsi="Calibri" w:cs="Calibri"/>
          <w:sz w:val="22"/>
          <w:szCs w:val="22"/>
        </w:rPr>
        <w:t xml:space="preserve"> relativ</w:t>
      </w:r>
      <w:r w:rsidR="2850779F" w:rsidRPr="29DB6A06">
        <w:rPr>
          <w:rFonts w:ascii="Calibri" w:eastAsia="Calibri" w:hAnsi="Calibri" w:cs="Calibri"/>
          <w:sz w:val="22"/>
          <w:szCs w:val="22"/>
        </w:rPr>
        <w:t>o</w:t>
      </w:r>
      <w:r w:rsidRPr="29DB6A06">
        <w:rPr>
          <w:rFonts w:ascii="Calibri" w:eastAsia="Calibri" w:hAnsi="Calibri" w:cs="Calibri"/>
          <w:sz w:val="22"/>
          <w:szCs w:val="22"/>
        </w:rPr>
        <w:t xml:space="preserve">s al uso de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material protegido </w:t>
      </w:r>
      <w:r w:rsidRPr="29DB6A06">
        <w:rPr>
          <w:rFonts w:ascii="Calibri" w:eastAsia="Calibri" w:hAnsi="Calibri" w:cs="Calibri"/>
          <w:sz w:val="22"/>
          <w:szCs w:val="22"/>
        </w:rPr>
        <w:t xml:space="preserve">por derechos de autor como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herramienta de entrenamiento </w:t>
      </w:r>
      <w:r w:rsidRPr="29DB6A06">
        <w:rPr>
          <w:rFonts w:ascii="Calibri" w:eastAsia="Calibri" w:hAnsi="Calibri" w:cs="Calibri"/>
          <w:sz w:val="22"/>
          <w:szCs w:val="22"/>
        </w:rPr>
        <w:t xml:space="preserve">de la </w:t>
      </w:r>
      <w:r w:rsidR="37C26EBC" w:rsidRPr="29DB6A06">
        <w:rPr>
          <w:rFonts w:ascii="Calibri" w:eastAsia="Calibri" w:hAnsi="Calibri" w:cs="Calibri"/>
          <w:sz w:val="22"/>
          <w:szCs w:val="22"/>
        </w:rPr>
        <w:t xml:space="preserve">inteligencia </w:t>
      </w:r>
      <w:r w:rsidR="2AE36236" w:rsidRPr="29DB6A06">
        <w:rPr>
          <w:rFonts w:ascii="Calibri" w:eastAsia="Calibri" w:hAnsi="Calibri" w:cs="Calibri"/>
          <w:sz w:val="22"/>
          <w:szCs w:val="22"/>
        </w:rPr>
        <w:t>artificial</w:t>
      </w:r>
      <w:r w:rsidRPr="29DB6A06">
        <w:rPr>
          <w:rFonts w:ascii="Calibri" w:eastAsia="Calibri" w:hAnsi="Calibri" w:cs="Calibri"/>
          <w:sz w:val="22"/>
          <w:szCs w:val="22"/>
        </w:rPr>
        <w:t xml:space="preserve"> también son cuestionables. Los que están a favor sugieren que se trata de </w:t>
      </w:r>
      <w:r w:rsidR="071A62E1" w:rsidRPr="29DB6A06">
        <w:rPr>
          <w:rFonts w:ascii="Calibri" w:eastAsia="Calibri" w:hAnsi="Calibri" w:cs="Calibri"/>
          <w:b/>
          <w:bCs/>
          <w:sz w:val="22"/>
          <w:szCs w:val="22"/>
        </w:rPr>
        <w:t>"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un uso legítimo"</w:t>
      </w:r>
      <w:r w:rsidRPr="29DB6A06">
        <w:rPr>
          <w:rFonts w:ascii="Calibri" w:eastAsia="Calibri" w:hAnsi="Calibri" w:cs="Calibri"/>
          <w:sz w:val="22"/>
          <w:szCs w:val="22"/>
        </w:rPr>
        <w:t xml:space="preserve">, ya que la IA </w:t>
      </w:r>
      <w:r w:rsidR="38B00B98" w:rsidRPr="29DB6A06">
        <w:rPr>
          <w:rFonts w:ascii="Calibri" w:eastAsia="Calibri" w:hAnsi="Calibri" w:cs="Calibri"/>
          <w:sz w:val="22"/>
          <w:szCs w:val="22"/>
        </w:rPr>
        <w:t xml:space="preserve">Gen </w:t>
      </w:r>
      <w:r w:rsidRPr="29DB6A06">
        <w:rPr>
          <w:rFonts w:ascii="Calibri" w:eastAsia="Calibri" w:hAnsi="Calibri" w:cs="Calibri"/>
          <w:sz w:val="22"/>
          <w:szCs w:val="22"/>
        </w:rPr>
        <w:t xml:space="preserve">transforma la obra original para crear algo nuevo. Sin embargo, los detractores argumentan que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utilizar sin permiso</w:t>
      </w:r>
      <w:r w:rsidR="28D37FDB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28D37FDB" w:rsidRPr="29DB6A06">
        <w:rPr>
          <w:rFonts w:ascii="Calibri" w:eastAsia="Calibri" w:hAnsi="Calibri" w:cs="Calibri"/>
          <w:sz w:val="22"/>
          <w:szCs w:val="22"/>
        </w:rPr>
        <w:t>ese tipo de materiales</w:t>
      </w:r>
      <w:r w:rsidRPr="29DB6A06">
        <w:rPr>
          <w:rFonts w:ascii="Calibri" w:eastAsia="Calibri" w:hAnsi="Calibri" w:cs="Calibri"/>
          <w:sz w:val="22"/>
          <w:szCs w:val="22"/>
        </w:rPr>
        <w:t xml:space="preserve"> infringe los derechos de los creadores originales. </w:t>
      </w:r>
    </w:p>
    <w:p w14:paraId="45809768" w14:textId="795CCD5D" w:rsidR="03F5E517" w:rsidRDefault="35B384CE" w:rsidP="5B1B664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29DB6A06">
        <w:rPr>
          <w:rFonts w:ascii="Calibri" w:eastAsia="Calibri" w:hAnsi="Calibri" w:cs="Calibri"/>
          <w:b/>
          <w:bCs/>
          <w:sz w:val="22"/>
          <w:szCs w:val="22"/>
        </w:rPr>
        <w:t>¿Qué está haciendo el mundo sobre el tema?</w:t>
      </w:r>
    </w:p>
    <w:p w14:paraId="08042562" w14:textId="274578CC" w:rsidR="03F5E517" w:rsidRDefault="5277B19F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>L</w:t>
      </w:r>
      <w:r w:rsidR="25F67FC1" w:rsidRPr="29DB6A06">
        <w:rPr>
          <w:rFonts w:ascii="Calibri" w:eastAsia="Calibri" w:hAnsi="Calibri" w:cs="Calibri"/>
          <w:sz w:val="22"/>
          <w:szCs w:val="22"/>
        </w:rPr>
        <w:t xml:space="preserve">a </w:t>
      </w:r>
      <w:r w:rsidR="25F67FC1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Unión Europea </w:t>
      </w:r>
      <w:r w:rsidR="25F67FC1" w:rsidRPr="29DB6A06">
        <w:rPr>
          <w:rFonts w:ascii="Calibri" w:eastAsia="Calibri" w:hAnsi="Calibri" w:cs="Calibri"/>
          <w:sz w:val="22"/>
          <w:szCs w:val="22"/>
        </w:rPr>
        <w:t xml:space="preserve">ha adoptado la </w:t>
      </w:r>
      <w:r w:rsidR="78765403" w:rsidRPr="29DB6A06">
        <w:rPr>
          <w:rFonts w:ascii="Calibri" w:eastAsia="Calibri" w:hAnsi="Calibri" w:cs="Calibri"/>
          <w:sz w:val="22"/>
          <w:szCs w:val="22"/>
        </w:rPr>
        <w:t>"Directiva sobre los derechos de autor en el mercado único digital"</w:t>
      </w:r>
      <w:r w:rsidR="29A5425E" w:rsidRPr="29DB6A06">
        <w:rPr>
          <w:rFonts w:ascii="Calibri" w:eastAsia="Calibri" w:hAnsi="Calibri" w:cs="Calibri"/>
          <w:sz w:val="22"/>
          <w:szCs w:val="22"/>
        </w:rPr>
        <w:t xml:space="preserve">, donde si bien 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no </w:t>
      </w:r>
      <w:r w:rsidR="6AE9E53C" w:rsidRPr="29DB6A06">
        <w:rPr>
          <w:rFonts w:ascii="Calibri" w:eastAsia="Calibri" w:hAnsi="Calibri" w:cs="Calibri"/>
          <w:sz w:val="22"/>
          <w:szCs w:val="22"/>
        </w:rPr>
        <w:t xml:space="preserve">se 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aborda específicamente la </w:t>
      </w:r>
      <w:r w:rsidR="20179EE1" w:rsidRPr="29DB6A06">
        <w:rPr>
          <w:rFonts w:ascii="Calibri" w:eastAsia="Calibri" w:hAnsi="Calibri" w:cs="Calibri"/>
          <w:b/>
          <w:bCs/>
          <w:sz w:val="22"/>
          <w:szCs w:val="22"/>
        </w:rPr>
        <w:t>inteligencia artificial</w:t>
      </w:r>
      <w:r w:rsidR="35B384CE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generativa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, establece un marco en el que los </w:t>
      </w:r>
      <w:r w:rsidR="35B384CE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titulares de derechos 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tienen </w:t>
      </w:r>
      <w:r w:rsidR="23E40851" w:rsidRPr="29DB6A06">
        <w:rPr>
          <w:rFonts w:ascii="Calibri" w:eastAsia="Calibri" w:hAnsi="Calibri" w:cs="Calibri"/>
          <w:sz w:val="22"/>
          <w:szCs w:val="22"/>
        </w:rPr>
        <w:t>l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os </w:t>
      </w:r>
      <w:r w:rsidR="34630D32" w:rsidRPr="29DB6A06">
        <w:rPr>
          <w:rFonts w:ascii="Calibri" w:eastAsia="Calibri" w:hAnsi="Calibri" w:cs="Calibri"/>
          <w:sz w:val="22"/>
          <w:szCs w:val="22"/>
        </w:rPr>
        <w:t xml:space="preserve">legales 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exclusivos sobre la reproducción y distribución de sus obras, </w:t>
      </w:r>
      <w:r w:rsidR="26CD5AF5" w:rsidRPr="29DB6A06">
        <w:rPr>
          <w:rFonts w:ascii="Calibri" w:eastAsia="Calibri" w:hAnsi="Calibri" w:cs="Calibri"/>
          <w:sz w:val="22"/>
          <w:szCs w:val="22"/>
        </w:rPr>
        <w:t>alg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o que puede influir en el uso de </w:t>
      </w:r>
      <w:r w:rsidR="270708B3" w:rsidRPr="29DB6A06">
        <w:rPr>
          <w:rFonts w:ascii="Calibri" w:eastAsia="Calibri" w:hAnsi="Calibri" w:cs="Calibri"/>
          <w:sz w:val="22"/>
          <w:szCs w:val="22"/>
        </w:rPr>
        <w:t xml:space="preserve">la </w:t>
      </w:r>
      <w:r w:rsidR="35B384CE" w:rsidRPr="29DB6A06">
        <w:rPr>
          <w:rFonts w:ascii="Calibri" w:eastAsia="Calibri" w:hAnsi="Calibri" w:cs="Calibri"/>
          <w:sz w:val="22"/>
          <w:szCs w:val="22"/>
        </w:rPr>
        <w:t xml:space="preserve">IA </w:t>
      </w:r>
      <w:r w:rsidR="3E37E9BA" w:rsidRPr="29DB6A06">
        <w:rPr>
          <w:rFonts w:ascii="Calibri" w:eastAsia="Calibri" w:hAnsi="Calibri" w:cs="Calibri"/>
          <w:sz w:val="22"/>
          <w:szCs w:val="22"/>
        </w:rPr>
        <w:t>Gen.</w:t>
      </w:r>
    </w:p>
    <w:p w14:paraId="1E68EEC9" w14:textId="184187B0" w:rsidR="03F5E517" w:rsidRDefault="3E37E9BA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En los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Estados Unidos</w:t>
      </w:r>
      <w:r w:rsidRPr="29DB6A06">
        <w:rPr>
          <w:rFonts w:ascii="Calibri" w:eastAsia="Calibri" w:hAnsi="Calibri" w:cs="Calibri"/>
          <w:sz w:val="22"/>
          <w:szCs w:val="22"/>
        </w:rPr>
        <w:t xml:space="preserve">, algunos casos judiciales recientes han comenzado a tratar el tema, aunque no existe una legislación </w:t>
      </w:r>
      <w:r w:rsidR="11D590A7" w:rsidRPr="29DB6A06">
        <w:rPr>
          <w:rFonts w:ascii="Calibri" w:eastAsia="Calibri" w:hAnsi="Calibri" w:cs="Calibri"/>
          <w:sz w:val="22"/>
          <w:szCs w:val="22"/>
        </w:rPr>
        <w:t>precisa</w:t>
      </w:r>
      <w:r w:rsidRPr="29DB6A06">
        <w:rPr>
          <w:rFonts w:ascii="Calibri" w:eastAsia="Calibri" w:hAnsi="Calibri" w:cs="Calibri"/>
          <w:sz w:val="22"/>
          <w:szCs w:val="22"/>
        </w:rPr>
        <w:t xml:space="preserve"> a nivel federal que regule de manera clara el uso de la </w:t>
      </w:r>
      <w:r w:rsidR="772F7C43" w:rsidRPr="29DB6A06">
        <w:rPr>
          <w:rFonts w:ascii="Calibri" w:eastAsia="Calibri" w:hAnsi="Calibri" w:cs="Calibri"/>
          <w:sz w:val="22"/>
          <w:szCs w:val="22"/>
        </w:rPr>
        <w:t>IA</w:t>
      </w:r>
      <w:r w:rsidR="40CAA1B3" w:rsidRPr="29DB6A06">
        <w:rPr>
          <w:rFonts w:ascii="Calibri" w:eastAsia="Calibri" w:hAnsi="Calibri" w:cs="Calibri"/>
          <w:sz w:val="22"/>
          <w:szCs w:val="22"/>
        </w:rPr>
        <w:t xml:space="preserve"> para crear nuevos materiales </w:t>
      </w:r>
      <w:r w:rsidR="40CAA1B3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entrenándose </w:t>
      </w:r>
      <w:r w:rsidR="4DBC9509" w:rsidRPr="29DB6A06">
        <w:rPr>
          <w:rFonts w:ascii="Calibri" w:eastAsia="Calibri" w:hAnsi="Calibri" w:cs="Calibri"/>
          <w:b/>
          <w:bCs/>
          <w:sz w:val="22"/>
          <w:szCs w:val="22"/>
        </w:rPr>
        <w:t>a través de</w:t>
      </w:r>
      <w:r w:rsidR="24429060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40CAA1B3" w:rsidRPr="29DB6A06">
        <w:rPr>
          <w:rFonts w:ascii="Calibri" w:eastAsia="Calibri" w:hAnsi="Calibri" w:cs="Calibri"/>
          <w:b/>
          <w:bCs/>
          <w:sz w:val="22"/>
          <w:szCs w:val="22"/>
        </w:rPr>
        <w:t>contenido</w:t>
      </w:r>
      <w:r w:rsidR="36EB71A9" w:rsidRPr="29DB6A06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40CAA1B3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protegido</w:t>
      </w:r>
      <w:r w:rsidR="36EB71A9" w:rsidRPr="29DB6A06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40CAA1B3" w:rsidRPr="29DB6A06">
        <w:rPr>
          <w:rFonts w:ascii="Calibri" w:eastAsia="Calibri" w:hAnsi="Calibri" w:cs="Calibri"/>
          <w:sz w:val="22"/>
          <w:szCs w:val="22"/>
        </w:rPr>
        <w:t xml:space="preserve"> por derechos de autor. </w:t>
      </w:r>
      <w:r w:rsidR="6F2C04CA" w:rsidRPr="29DB6A06">
        <w:rPr>
          <w:rFonts w:ascii="Calibri" w:eastAsia="Calibri" w:hAnsi="Calibri" w:cs="Calibri"/>
          <w:sz w:val="22"/>
          <w:szCs w:val="22"/>
        </w:rPr>
        <w:t xml:space="preserve">Las </w:t>
      </w:r>
      <w:r w:rsidRPr="29DB6A06">
        <w:rPr>
          <w:rFonts w:ascii="Calibri" w:eastAsia="Calibri" w:hAnsi="Calibri" w:cs="Calibri"/>
          <w:sz w:val="22"/>
          <w:szCs w:val="22"/>
        </w:rPr>
        <w:t xml:space="preserve">decisiones judiciales en </w:t>
      </w:r>
      <w:r w:rsidR="70CE912E" w:rsidRPr="29DB6A06">
        <w:rPr>
          <w:rFonts w:ascii="Calibri" w:eastAsia="Calibri" w:hAnsi="Calibri" w:cs="Calibri"/>
          <w:sz w:val="22"/>
          <w:szCs w:val="22"/>
        </w:rPr>
        <w:t>procesos</w:t>
      </w:r>
      <w:r w:rsidRPr="29DB6A06">
        <w:rPr>
          <w:rFonts w:ascii="Calibri" w:eastAsia="Calibri" w:hAnsi="Calibri" w:cs="Calibri"/>
          <w:sz w:val="22"/>
          <w:szCs w:val="22"/>
        </w:rPr>
        <w:t xml:space="preserve"> individuales están ayudando a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6CFB6EAF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efinir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los límites </w:t>
      </w:r>
      <w:r w:rsidRPr="29DB6A06">
        <w:rPr>
          <w:rFonts w:ascii="Calibri" w:eastAsia="Calibri" w:hAnsi="Calibri" w:cs="Calibri"/>
          <w:sz w:val="22"/>
          <w:szCs w:val="22"/>
        </w:rPr>
        <w:t>de lo que se considera uso legítimo</w:t>
      </w:r>
      <w:r w:rsidR="473A43ED" w:rsidRPr="29DB6A06">
        <w:rPr>
          <w:rFonts w:ascii="Calibri" w:eastAsia="Calibri" w:hAnsi="Calibri" w:cs="Calibri"/>
          <w:sz w:val="22"/>
          <w:szCs w:val="22"/>
        </w:rPr>
        <w:t xml:space="preserve"> o justo </w:t>
      </w:r>
      <w:r w:rsidRPr="29DB6A06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fair</w:t>
      </w:r>
      <w:proofErr w:type="spellEnd"/>
      <w:r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use</w:t>
      </w:r>
      <w:r w:rsidRPr="29DB6A06">
        <w:rPr>
          <w:rFonts w:ascii="Calibri" w:eastAsia="Calibri" w:hAnsi="Calibri" w:cs="Calibri"/>
          <w:sz w:val="22"/>
          <w:szCs w:val="22"/>
        </w:rPr>
        <w:t>) en estos contextos.</w:t>
      </w:r>
      <w:r w:rsidR="0E4063BE" w:rsidRPr="29DB6A06">
        <w:rPr>
          <w:rFonts w:ascii="Calibri" w:eastAsia="Calibri" w:hAnsi="Calibri" w:cs="Calibri"/>
          <w:sz w:val="22"/>
          <w:szCs w:val="22"/>
        </w:rPr>
        <w:t xml:space="preserve"> Por otro lado, la Oficina de Derechos de Autor de</w:t>
      </w:r>
      <w:r w:rsidR="754D8DE0" w:rsidRPr="29DB6A06">
        <w:rPr>
          <w:rFonts w:ascii="Calibri" w:eastAsia="Calibri" w:hAnsi="Calibri" w:cs="Calibri"/>
          <w:sz w:val="22"/>
          <w:szCs w:val="22"/>
        </w:rPr>
        <w:t>l país</w:t>
      </w:r>
      <w:r w:rsidR="0E4063BE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0FD33B02" w:rsidRPr="29DB6A06">
        <w:rPr>
          <w:rFonts w:ascii="Calibri" w:eastAsia="Calibri" w:hAnsi="Calibri" w:cs="Calibri"/>
          <w:sz w:val="22"/>
          <w:szCs w:val="22"/>
        </w:rPr>
        <w:t xml:space="preserve">ha sostenido </w:t>
      </w:r>
      <w:r w:rsidR="0E4063BE" w:rsidRPr="29DB6A06">
        <w:rPr>
          <w:rFonts w:ascii="Calibri" w:eastAsia="Calibri" w:hAnsi="Calibri" w:cs="Calibri"/>
          <w:sz w:val="22"/>
          <w:szCs w:val="22"/>
        </w:rPr>
        <w:t xml:space="preserve">que no existe la protección para </w:t>
      </w:r>
      <w:r w:rsidR="0E4063BE" w:rsidRPr="29DB6A06">
        <w:rPr>
          <w:rFonts w:ascii="Calibri" w:eastAsia="Calibri" w:hAnsi="Calibri" w:cs="Calibri"/>
          <w:b/>
          <w:bCs/>
          <w:sz w:val="22"/>
          <w:szCs w:val="22"/>
        </w:rPr>
        <w:t>obras creadas por "no humanos"</w:t>
      </w:r>
      <w:r w:rsidR="0E4063BE" w:rsidRPr="29DB6A06">
        <w:rPr>
          <w:rFonts w:ascii="Calibri" w:eastAsia="Calibri" w:hAnsi="Calibri" w:cs="Calibri"/>
          <w:sz w:val="22"/>
          <w:szCs w:val="22"/>
        </w:rPr>
        <w:t xml:space="preserve">. </w:t>
      </w:r>
    </w:p>
    <w:p w14:paraId="5A46714E" w14:textId="725357BD" w:rsidR="03F5E517" w:rsidRDefault="5568DA9C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Japón ha sido más flexible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en cuanto a la adopción de tecnologías emergentes</w:t>
      </w:r>
      <w:r w:rsidR="52F47F04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1821191C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permitiendo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 uso de material protegido por derechos de autor para la creación de datos de entrenamiento de </w:t>
      </w:r>
      <w:r w:rsidR="4A40CC8E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IA</w:t>
      </w:r>
      <w:r w:rsidR="22147232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4A40CC8E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bajo ciertas condiciones </w:t>
      </w:r>
      <w:r w:rsidRPr="29DB6A06">
        <w:rPr>
          <w:rFonts w:ascii="Calibri" w:eastAsia="Calibri" w:hAnsi="Calibri" w:cs="Calibri"/>
          <w:color w:val="000000" w:themeColor="text1"/>
          <w:sz w:val="22"/>
          <w:szCs w:val="22"/>
        </w:rPr>
        <w:t>de uso justo</w:t>
      </w:r>
      <w:r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2F5A4C54" w:rsidRPr="29DB6A0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2F5A4C54" w:rsidRPr="29DB6A06">
        <w:rPr>
          <w:rFonts w:ascii="Calibri" w:eastAsia="Calibri" w:hAnsi="Calibri" w:cs="Calibri"/>
          <w:sz w:val="22"/>
          <w:szCs w:val="22"/>
        </w:rPr>
        <w:t xml:space="preserve">Mientras que </w:t>
      </w:r>
      <w:r w:rsidR="2F5A4C54" w:rsidRPr="29DB6A06">
        <w:rPr>
          <w:rFonts w:ascii="Calibri" w:eastAsia="Calibri" w:hAnsi="Calibri" w:cs="Calibri"/>
          <w:b/>
          <w:bCs/>
          <w:sz w:val="22"/>
          <w:szCs w:val="22"/>
        </w:rPr>
        <w:t>China</w:t>
      </w:r>
      <w:r w:rsidR="258E28E8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258E28E8" w:rsidRPr="29DB6A06">
        <w:rPr>
          <w:rFonts w:ascii="Calibri" w:eastAsia="Calibri" w:hAnsi="Calibri" w:cs="Calibri"/>
          <w:sz w:val="22"/>
          <w:szCs w:val="22"/>
        </w:rPr>
        <w:t>e</w:t>
      </w:r>
      <w:r w:rsidR="6A7B9E5A" w:rsidRPr="29DB6A06">
        <w:rPr>
          <w:rFonts w:ascii="Calibri" w:eastAsia="Calibri" w:hAnsi="Calibri" w:cs="Calibri"/>
          <w:sz w:val="22"/>
          <w:szCs w:val="22"/>
        </w:rPr>
        <w:t>xplora</w:t>
      </w:r>
      <w:r w:rsidR="258E28E8" w:rsidRPr="29DB6A06">
        <w:rPr>
          <w:rFonts w:ascii="Calibri" w:eastAsia="Calibri" w:hAnsi="Calibri" w:cs="Calibri"/>
          <w:sz w:val="22"/>
          <w:szCs w:val="22"/>
        </w:rPr>
        <w:t xml:space="preserve"> cómo regular la </w:t>
      </w:r>
      <w:r w:rsidR="45AFB26A" w:rsidRPr="29DB6A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inteligencia artificial generativa </w:t>
      </w:r>
      <w:r w:rsidR="258E28E8" w:rsidRPr="29DB6A06">
        <w:rPr>
          <w:rFonts w:ascii="Calibri" w:eastAsia="Calibri" w:hAnsi="Calibri" w:cs="Calibri"/>
          <w:sz w:val="22"/>
          <w:szCs w:val="22"/>
        </w:rPr>
        <w:t xml:space="preserve">en el contexto de los derechos de autor, </w:t>
      </w:r>
      <w:r w:rsidR="0C58370D" w:rsidRPr="29DB6A06">
        <w:rPr>
          <w:rFonts w:ascii="Calibri" w:eastAsia="Calibri" w:hAnsi="Calibri" w:cs="Calibri"/>
          <w:sz w:val="22"/>
          <w:szCs w:val="22"/>
        </w:rPr>
        <w:t>co</w:t>
      </w:r>
      <w:r w:rsidR="258E28E8" w:rsidRPr="29DB6A06">
        <w:rPr>
          <w:rFonts w:ascii="Calibri" w:eastAsia="Calibri" w:hAnsi="Calibri" w:cs="Calibri"/>
          <w:sz w:val="22"/>
          <w:szCs w:val="22"/>
        </w:rPr>
        <w:t xml:space="preserve">n políticas de propiedad intelectual </w:t>
      </w:r>
      <w:r w:rsidR="258E28E8" w:rsidRPr="29DB6A06">
        <w:rPr>
          <w:rFonts w:ascii="Calibri" w:eastAsia="Calibri" w:hAnsi="Calibri" w:cs="Calibri"/>
          <w:b/>
          <w:bCs/>
          <w:sz w:val="22"/>
          <w:szCs w:val="22"/>
        </w:rPr>
        <w:t>relativamente estrictas</w:t>
      </w:r>
      <w:r w:rsidR="258E28E8" w:rsidRPr="29DB6A06">
        <w:rPr>
          <w:rFonts w:ascii="Calibri" w:eastAsia="Calibri" w:hAnsi="Calibri" w:cs="Calibri"/>
          <w:sz w:val="22"/>
          <w:szCs w:val="22"/>
        </w:rPr>
        <w:t>.</w:t>
      </w:r>
    </w:p>
    <w:p w14:paraId="42B230B0" w14:textId="15DC229B" w:rsidR="03F5E517" w:rsidRDefault="7B3D6E55" w:rsidP="5B1B664B">
      <w:pPr>
        <w:jc w:val="both"/>
        <w:rPr>
          <w:rFonts w:ascii="Calibri" w:eastAsia="Calibri" w:hAnsi="Calibri" w:cs="Calibri"/>
          <w:sz w:val="22"/>
          <w:szCs w:val="22"/>
        </w:rPr>
      </w:pPr>
      <w:r w:rsidRPr="29DB6A06">
        <w:rPr>
          <w:rFonts w:ascii="Calibri" w:eastAsia="Calibri" w:hAnsi="Calibri" w:cs="Calibri"/>
          <w:sz w:val="22"/>
          <w:szCs w:val="22"/>
        </w:rPr>
        <w:t xml:space="preserve">Mientras a nivel internacional </w:t>
      </w:r>
      <w:r w:rsidRPr="29DB6A06">
        <w:rPr>
          <w:rFonts w:ascii="Calibri" w:eastAsia="Calibri" w:hAnsi="Calibri" w:cs="Calibri"/>
          <w:b/>
          <w:bCs/>
          <w:sz w:val="22"/>
          <w:szCs w:val="22"/>
        </w:rPr>
        <w:t>la discusión prevalece</w:t>
      </w:r>
      <w:r w:rsidRPr="29DB6A06">
        <w:rPr>
          <w:rFonts w:ascii="Calibri" w:eastAsia="Calibri" w:hAnsi="Calibri" w:cs="Calibri"/>
          <w:sz w:val="22"/>
          <w:szCs w:val="22"/>
        </w:rPr>
        <w:t xml:space="preserve">, </w:t>
      </w:r>
      <w:r w:rsidR="2751192E" w:rsidRPr="29DB6A06">
        <w:rPr>
          <w:rFonts w:ascii="Calibri" w:eastAsia="Calibri" w:hAnsi="Calibri" w:cs="Calibri"/>
          <w:sz w:val="22"/>
          <w:szCs w:val="22"/>
        </w:rPr>
        <w:t xml:space="preserve">el Líder de la Práctica de Cloud y DevOps en </w:t>
      </w:r>
      <w:proofErr w:type="spellStart"/>
      <w:r w:rsidR="2751192E" w:rsidRPr="29DB6A06">
        <w:rPr>
          <w:rFonts w:ascii="Calibri" w:eastAsia="Calibri" w:hAnsi="Calibri" w:cs="Calibri"/>
          <w:sz w:val="22"/>
          <w:szCs w:val="22"/>
        </w:rPr>
        <w:t>SoftServe</w:t>
      </w:r>
      <w:proofErr w:type="spellEnd"/>
      <w:r w:rsidR="2751192E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280FFD6E" w:rsidRPr="29DB6A06">
        <w:rPr>
          <w:rFonts w:ascii="Calibri" w:eastAsia="Calibri" w:hAnsi="Calibri" w:cs="Calibri"/>
          <w:sz w:val="22"/>
          <w:szCs w:val="22"/>
        </w:rPr>
        <w:t xml:space="preserve">ofrece una </w:t>
      </w:r>
      <w:r w:rsidR="1709EBE1" w:rsidRPr="29DB6A06">
        <w:rPr>
          <w:rFonts w:ascii="Calibri" w:eastAsia="Calibri" w:hAnsi="Calibri" w:cs="Calibri"/>
          <w:sz w:val="22"/>
          <w:szCs w:val="22"/>
        </w:rPr>
        <w:t>reflexión</w:t>
      </w:r>
      <w:r w:rsidR="280FFD6E" w:rsidRPr="29DB6A06">
        <w:rPr>
          <w:rFonts w:ascii="Calibri" w:eastAsia="Calibri" w:hAnsi="Calibri" w:cs="Calibri"/>
          <w:sz w:val="22"/>
          <w:szCs w:val="22"/>
        </w:rPr>
        <w:t xml:space="preserve"> interesante: "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Es importante que las empresas con suficiente </w:t>
      </w:r>
      <w:r w:rsidR="21EC9D9F" w:rsidRPr="29DB6A06">
        <w:rPr>
          <w:rFonts w:ascii="Calibri" w:eastAsia="Calibri" w:hAnsi="Calibri" w:cs="Calibri"/>
          <w:i/>
          <w:iCs/>
          <w:sz w:val="22"/>
          <w:szCs w:val="22"/>
        </w:rPr>
        <w:t>información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acumulad</w:t>
      </w:r>
      <w:r w:rsidR="7FCF71C6" w:rsidRPr="29DB6A06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utilicen </w:t>
      </w:r>
      <w:r w:rsidR="6B09945A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datos de entrenamiento privados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, en lugar de fuentes públicas para evitar un asunto tan espinoso. </w:t>
      </w:r>
      <w:r w:rsidR="6413E70C" w:rsidRPr="29DB6A06">
        <w:rPr>
          <w:rFonts w:ascii="Calibri" w:eastAsia="Calibri" w:hAnsi="Calibri" w:cs="Calibri"/>
          <w:i/>
          <w:iCs/>
          <w:sz w:val="22"/>
          <w:szCs w:val="22"/>
        </w:rPr>
        <w:t>Partiendo de que</w:t>
      </w:r>
      <w:r w:rsidR="1887E925" w:rsidRPr="29DB6A06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6413E70C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e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n el caso de los </w:t>
      </w:r>
      <w:r w:rsidR="6B09945A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modelos comerciales perfeccionados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, los derechos los suele retener el </w:t>
      </w:r>
      <w:r w:rsidR="6B09945A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proveedor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>, garantiza</w:t>
      </w:r>
      <w:r w:rsidR="262104D6" w:rsidRPr="29DB6A06">
        <w:rPr>
          <w:rFonts w:ascii="Calibri" w:eastAsia="Calibri" w:hAnsi="Calibri" w:cs="Calibri"/>
          <w:i/>
          <w:iCs/>
          <w:sz w:val="22"/>
          <w:szCs w:val="22"/>
        </w:rPr>
        <w:t>ndo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q</w:t>
      </w:r>
      <w:r w:rsidR="73D208D7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ue las compañías no 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>tengan complicaciones de propiedad.</w:t>
      </w:r>
      <w:r w:rsidR="50911E38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Por otro lado, trabajar con </w:t>
      </w:r>
      <w:r w:rsidR="6B09945A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modelos de código abierto ajustados</w:t>
      </w:r>
      <w:r w:rsidR="6B09945A" w:rsidRPr="29DB6A06">
        <w:rPr>
          <w:rFonts w:ascii="Calibri" w:eastAsia="Calibri" w:hAnsi="Calibri" w:cs="Calibri"/>
          <w:i/>
          <w:iCs/>
          <w:sz w:val="22"/>
          <w:szCs w:val="22"/>
        </w:rPr>
        <w:t xml:space="preserve"> permite una mayor flexibilidad y personalización, pero la responsabilidad del cumplimiento legal </w:t>
      </w:r>
      <w:r w:rsidR="6B09945A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recae directamente en el usuario</w:t>
      </w:r>
      <w:r w:rsidR="5E23B5AD" w:rsidRPr="29DB6A06">
        <w:rPr>
          <w:rFonts w:ascii="Calibri" w:eastAsia="Calibri" w:hAnsi="Calibri" w:cs="Calibri"/>
          <w:sz w:val="22"/>
          <w:szCs w:val="22"/>
        </w:rPr>
        <w:t>"</w:t>
      </w:r>
      <w:r w:rsidR="6B09945A" w:rsidRPr="29DB6A06">
        <w:rPr>
          <w:rFonts w:ascii="Calibri" w:eastAsia="Calibri" w:hAnsi="Calibri" w:cs="Calibri"/>
          <w:sz w:val="22"/>
          <w:szCs w:val="22"/>
        </w:rPr>
        <w:t>.</w:t>
      </w:r>
    </w:p>
    <w:p w14:paraId="5E001ED1" w14:textId="1D584DFD" w:rsidR="03F5E517" w:rsidRDefault="79B0CD45" w:rsidP="29DB6A06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Int_VU2GHgwh"/>
      <w:r w:rsidRPr="29DB6A06">
        <w:rPr>
          <w:rFonts w:ascii="Calibri" w:eastAsia="Calibri" w:hAnsi="Calibri" w:cs="Calibri"/>
          <w:sz w:val="22"/>
          <w:szCs w:val="22"/>
        </w:rPr>
        <w:lastRenderedPageBreak/>
        <w:t>En conclusión, a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 medida que crece el uso de la inteligencia artificial para crear </w:t>
      </w:r>
      <w:r w:rsidR="30502958" w:rsidRPr="29DB6A06">
        <w:rPr>
          <w:rFonts w:ascii="Calibri" w:eastAsia="Calibri" w:hAnsi="Calibri" w:cs="Calibri"/>
          <w:b/>
          <w:bCs/>
          <w:sz w:val="22"/>
          <w:szCs w:val="22"/>
        </w:rPr>
        <w:t>imágenes únicas</w:t>
      </w:r>
      <w:r w:rsidR="30502958" w:rsidRPr="29DB6A06">
        <w:rPr>
          <w:rFonts w:ascii="Calibri" w:eastAsia="Calibri" w:hAnsi="Calibri" w:cs="Calibri"/>
          <w:sz w:val="22"/>
          <w:szCs w:val="22"/>
        </w:rPr>
        <w:t>, también aumentan los debates sobre cuestiones de propiedad y derechos de autor.</w:t>
      </w:r>
      <w:bookmarkEnd w:id="2"/>
      <w:r w:rsidR="30502958" w:rsidRPr="29DB6A06">
        <w:rPr>
          <w:rFonts w:ascii="Calibri" w:eastAsia="Calibri" w:hAnsi="Calibri" w:cs="Calibri"/>
          <w:sz w:val="22"/>
          <w:szCs w:val="22"/>
        </w:rPr>
        <w:t xml:space="preserve"> Para </w:t>
      </w:r>
      <w:r w:rsidR="30502958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utilizar con éxito la IA Gen </w:t>
      </w:r>
      <w:r w:rsidR="6E80BF85" w:rsidRPr="29DB6A06">
        <w:rPr>
          <w:rFonts w:ascii="Calibri" w:eastAsia="Calibri" w:hAnsi="Calibri" w:cs="Calibri"/>
          <w:sz w:val="22"/>
          <w:szCs w:val="22"/>
        </w:rPr>
        <w:t>dentro de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 la </w:t>
      </w:r>
      <w:r w:rsidR="02436BB2" w:rsidRPr="29DB6A06">
        <w:rPr>
          <w:rFonts w:ascii="Calibri" w:eastAsia="Calibri" w:hAnsi="Calibri" w:cs="Calibri"/>
          <w:sz w:val="22"/>
          <w:szCs w:val="22"/>
        </w:rPr>
        <w:t>producción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 </w:t>
      </w:r>
      <w:r w:rsidR="27868D96" w:rsidRPr="29DB6A06">
        <w:rPr>
          <w:rFonts w:ascii="Calibri" w:eastAsia="Calibri" w:hAnsi="Calibri" w:cs="Calibri"/>
          <w:sz w:val="22"/>
          <w:szCs w:val="22"/>
        </w:rPr>
        <w:t>visual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, es fundamental </w:t>
      </w:r>
      <w:r w:rsidR="30502958" w:rsidRPr="29DB6A06">
        <w:rPr>
          <w:rFonts w:ascii="Calibri" w:eastAsia="Calibri" w:hAnsi="Calibri" w:cs="Calibri"/>
          <w:b/>
          <w:bCs/>
          <w:sz w:val="22"/>
          <w:szCs w:val="22"/>
        </w:rPr>
        <w:t>comprender las implicaciones legales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 del uso de esta tecnología</w:t>
      </w:r>
      <w:r w:rsidR="797572E0" w:rsidRPr="29DB6A06">
        <w:rPr>
          <w:rFonts w:ascii="Calibri" w:eastAsia="Calibri" w:hAnsi="Calibri" w:cs="Calibri"/>
          <w:sz w:val="22"/>
          <w:szCs w:val="22"/>
        </w:rPr>
        <w:t>;</w:t>
      </w:r>
      <w:r w:rsidR="30502958" w:rsidRPr="29DB6A06">
        <w:rPr>
          <w:rFonts w:ascii="Calibri" w:eastAsia="Calibri" w:hAnsi="Calibri" w:cs="Calibri"/>
          <w:sz w:val="22"/>
          <w:szCs w:val="22"/>
        </w:rPr>
        <w:t xml:space="preserve"> por lo que las instituciones deben saber dónde se puede utilizar mejor y cómo evitar posibles problemas de derechos de autor</w:t>
      </w:r>
      <w:r w:rsidR="67C82A69" w:rsidRPr="29DB6A06">
        <w:rPr>
          <w:rFonts w:ascii="Calibri" w:eastAsia="Calibri" w:hAnsi="Calibri" w:cs="Calibri"/>
          <w:sz w:val="22"/>
          <w:szCs w:val="22"/>
        </w:rPr>
        <w:t>.</w:t>
      </w:r>
      <w:r w:rsidR="72743F11" w:rsidRPr="29DB6A06">
        <w:rPr>
          <w:rFonts w:ascii="Calibri" w:eastAsia="Calibri" w:hAnsi="Calibri" w:cs="Calibri"/>
          <w:sz w:val="22"/>
          <w:szCs w:val="22"/>
        </w:rPr>
        <w:t xml:space="preserve"> Desatorar </w:t>
      </w:r>
      <w:r w:rsidR="7F14C72E" w:rsidRPr="29DB6A06">
        <w:rPr>
          <w:rFonts w:ascii="Calibri" w:eastAsia="Calibri" w:hAnsi="Calibri" w:cs="Calibri"/>
          <w:sz w:val="22"/>
          <w:szCs w:val="22"/>
        </w:rPr>
        <w:t>estos nudos</w:t>
      </w:r>
      <w:r w:rsidR="10B93498" w:rsidRPr="29DB6A06">
        <w:rPr>
          <w:rFonts w:ascii="Calibri" w:eastAsia="Calibri" w:hAnsi="Calibri" w:cs="Calibri"/>
          <w:sz w:val="22"/>
          <w:szCs w:val="22"/>
        </w:rPr>
        <w:t>,</w:t>
      </w:r>
      <w:r w:rsidR="7F14C72E" w:rsidRPr="29DB6A06">
        <w:rPr>
          <w:rFonts w:ascii="Calibri" w:eastAsia="Calibri" w:hAnsi="Calibri" w:cs="Calibri"/>
          <w:sz w:val="22"/>
          <w:szCs w:val="22"/>
        </w:rPr>
        <w:t xml:space="preserve"> pasa tanto por los escritorios de </w:t>
      </w:r>
      <w:r w:rsidR="7F14C72E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los abogados </w:t>
      </w:r>
      <w:r w:rsidR="7F14C72E" w:rsidRPr="29DB6A06">
        <w:rPr>
          <w:rFonts w:ascii="Calibri" w:eastAsia="Calibri" w:hAnsi="Calibri" w:cs="Calibri"/>
          <w:sz w:val="22"/>
          <w:szCs w:val="22"/>
        </w:rPr>
        <w:t xml:space="preserve">como por los estudios de </w:t>
      </w:r>
      <w:r w:rsidR="7F14C72E" w:rsidRPr="29DB6A06">
        <w:rPr>
          <w:rFonts w:ascii="Calibri" w:eastAsia="Calibri" w:hAnsi="Calibri" w:cs="Calibri"/>
          <w:b/>
          <w:bCs/>
          <w:sz w:val="22"/>
          <w:szCs w:val="22"/>
        </w:rPr>
        <w:t xml:space="preserve">creativos y </w:t>
      </w:r>
      <w:r w:rsidR="7F14C72E" w:rsidRPr="29DB6A06">
        <w:rPr>
          <w:rFonts w:ascii="Calibri" w:eastAsia="Calibri" w:hAnsi="Calibri" w:cs="Calibri"/>
          <w:b/>
          <w:bCs/>
          <w:i/>
          <w:iCs/>
          <w:sz w:val="22"/>
          <w:szCs w:val="22"/>
        </w:rPr>
        <w:t>techies</w:t>
      </w:r>
      <w:r w:rsidR="7F14C72E" w:rsidRPr="29DB6A06">
        <w:rPr>
          <w:rFonts w:ascii="Calibri" w:eastAsia="Calibri" w:hAnsi="Calibri" w:cs="Calibri"/>
          <w:sz w:val="22"/>
          <w:szCs w:val="22"/>
        </w:rPr>
        <w:t>.</w:t>
      </w:r>
    </w:p>
    <w:p w14:paraId="04733EB5" w14:textId="5154BA28" w:rsidR="03F5E517" w:rsidRDefault="03F5E517" w:rsidP="2A05F036">
      <w:pPr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07986FA" w14:textId="67F865C9" w:rsidR="03F5E517" w:rsidRDefault="6651DCED" w:rsidP="2A05F036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2A05F03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ACERCA DE SOFTSERVE</w:t>
      </w:r>
    </w:p>
    <w:p w14:paraId="528D49DB" w14:textId="4EFB8E4B" w:rsidR="03F5E517" w:rsidRDefault="6651DCED" w:rsidP="2A05F036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proofErr w:type="spellStart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>SoftServe</w:t>
      </w:r>
      <w:proofErr w:type="spellEnd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 xml:space="preserve">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</w:t>
      </w:r>
      <w:proofErr w:type="spellStart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>reimaginar</w:t>
      </w:r>
      <w:proofErr w:type="spellEnd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 xml:space="preserve"> el arte de lo posible. Los clientes confían en </w:t>
      </w:r>
      <w:proofErr w:type="spellStart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>SoftServe</w:t>
      </w:r>
      <w:proofErr w:type="spellEnd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 xml:space="preserve"> para diseñar y ejecutar capacidades maduras e innovadoras, como ingeniería digital, datos y análisis, nube e IA/ML. </w:t>
      </w:r>
    </w:p>
    <w:p w14:paraId="48F40ED3" w14:textId="2BFC7253" w:rsidR="03F5E517" w:rsidRDefault="6651DCED" w:rsidP="2A05F036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 xml:space="preserve"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</w:t>
      </w:r>
      <w:proofErr w:type="spellStart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>retail</w:t>
      </w:r>
      <w:proofErr w:type="spellEnd"/>
      <w:r w:rsidRPr="2A05F036">
        <w:rPr>
          <w:rFonts w:ascii="Arial" w:eastAsia="Arial" w:hAnsi="Arial" w:cs="Arial"/>
          <w:color w:val="000000" w:themeColor="text1"/>
          <w:sz w:val="16"/>
          <w:szCs w:val="16"/>
        </w:rPr>
        <w:t>, energía y manufactura.</w:t>
      </w:r>
    </w:p>
    <w:p w14:paraId="4B5F6213" w14:textId="7521F064" w:rsidR="03F5E517" w:rsidRDefault="6651DCED" w:rsidP="2A05F036">
      <w:pPr>
        <w:spacing w:line="259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  <w:r w:rsidRPr="2A05F036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 xml:space="preserve">Para mayor información, visita </w:t>
      </w:r>
      <w:hyperlink r:id="rId13">
        <w:r w:rsidRPr="2A05F036">
          <w:rPr>
            <w:rStyle w:val="Hipervnculo"/>
            <w:rFonts w:ascii="Helvetica Neue" w:eastAsia="Helvetica Neue" w:hAnsi="Helvetica Neue" w:cs="Helvetica Neue"/>
            <w:sz w:val="16"/>
            <w:szCs w:val="16"/>
            <w:lang w:val="es-419"/>
          </w:rPr>
          <w:t>www.softserveinc.com</w:t>
        </w:r>
      </w:hyperlink>
      <w:r w:rsidRPr="2A05F036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>.</w:t>
      </w:r>
    </w:p>
    <w:p w14:paraId="74D857BE" w14:textId="22C53E90" w:rsidR="03F5E517" w:rsidRDefault="6651DCED" w:rsidP="2A05F036">
      <w:pPr>
        <w:spacing w:line="259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  <w:r w:rsidRPr="2A05F036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>O síguenos en:</w:t>
      </w:r>
    </w:p>
    <w:p w14:paraId="0E74228B" w14:textId="5A8BDED8" w:rsidR="03F5E517" w:rsidRDefault="6651DCED" w:rsidP="2A05F036">
      <w:pPr>
        <w:spacing w:line="240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  <w:r w:rsidRPr="2A05F036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 xml:space="preserve">Facebook: </w:t>
      </w:r>
      <w:hyperlink r:id="rId14">
        <w:r w:rsidRPr="2A05F036">
          <w:rPr>
            <w:rStyle w:val="Hipervnculo"/>
            <w:rFonts w:ascii="Helvetica Neue" w:eastAsia="Helvetica Neue" w:hAnsi="Helvetica Neue" w:cs="Helvetica Neue"/>
            <w:sz w:val="16"/>
            <w:szCs w:val="16"/>
            <w:lang w:val="es-419"/>
          </w:rPr>
          <w:t>@SoftServeInc</w:t>
        </w:r>
      </w:hyperlink>
    </w:p>
    <w:p w14:paraId="3F510909" w14:textId="377FFECA" w:rsidR="2A05F036" w:rsidRDefault="2A05F036" w:rsidP="2A05F036">
      <w:pPr>
        <w:spacing w:line="240" w:lineRule="auto"/>
        <w:jc w:val="both"/>
        <w:rPr>
          <w:rFonts w:ascii="Helvetica Neue" w:eastAsia="Helvetica Neue" w:hAnsi="Helvetica Neue" w:cs="Helvetica Neue"/>
          <w:sz w:val="16"/>
          <w:szCs w:val="16"/>
          <w:lang w:val="es-419"/>
        </w:rPr>
      </w:pPr>
    </w:p>
    <w:sectPr w:rsidR="2A05F036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F943" w14:textId="77777777" w:rsidR="00432DC2" w:rsidRDefault="00432DC2">
      <w:pPr>
        <w:spacing w:after="0" w:line="240" w:lineRule="auto"/>
      </w:pPr>
      <w:r>
        <w:separator/>
      </w:r>
    </w:p>
  </w:endnote>
  <w:endnote w:type="continuationSeparator" w:id="0">
    <w:p w14:paraId="75FE254D" w14:textId="77777777" w:rsidR="00432DC2" w:rsidRDefault="0043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05F036" w14:paraId="41A7249C" w14:textId="77777777" w:rsidTr="2A05F036">
      <w:trPr>
        <w:trHeight w:val="300"/>
      </w:trPr>
      <w:tc>
        <w:tcPr>
          <w:tcW w:w="3005" w:type="dxa"/>
        </w:tcPr>
        <w:p w14:paraId="7E4C36A8" w14:textId="3358D41A" w:rsidR="2A05F036" w:rsidRDefault="2A05F036" w:rsidP="2A05F036">
          <w:pPr>
            <w:pStyle w:val="Encabezado"/>
            <w:ind w:left="-115"/>
          </w:pPr>
        </w:p>
      </w:tc>
      <w:tc>
        <w:tcPr>
          <w:tcW w:w="3005" w:type="dxa"/>
        </w:tcPr>
        <w:p w14:paraId="06A77C02" w14:textId="1A4F2A54" w:rsidR="2A05F036" w:rsidRDefault="2A05F036" w:rsidP="2A05F036">
          <w:pPr>
            <w:pStyle w:val="Encabezado"/>
            <w:jc w:val="center"/>
          </w:pPr>
        </w:p>
      </w:tc>
      <w:tc>
        <w:tcPr>
          <w:tcW w:w="3005" w:type="dxa"/>
        </w:tcPr>
        <w:p w14:paraId="3C5D3B82" w14:textId="6A9DC063" w:rsidR="2A05F036" w:rsidRDefault="2A05F036" w:rsidP="2A05F036">
          <w:pPr>
            <w:pStyle w:val="Encabezado"/>
            <w:ind w:right="-115"/>
            <w:jc w:val="right"/>
          </w:pPr>
        </w:p>
      </w:tc>
    </w:tr>
  </w:tbl>
  <w:p w14:paraId="647F53D3" w14:textId="2616FE4C" w:rsidR="2A05F036" w:rsidRDefault="2A05F036" w:rsidP="2A05F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B65A" w14:textId="77777777" w:rsidR="00432DC2" w:rsidRDefault="00432DC2">
      <w:pPr>
        <w:spacing w:after="0" w:line="240" w:lineRule="auto"/>
      </w:pPr>
      <w:r>
        <w:separator/>
      </w:r>
    </w:p>
  </w:footnote>
  <w:footnote w:type="continuationSeparator" w:id="0">
    <w:p w14:paraId="06881E18" w14:textId="77777777" w:rsidR="00432DC2" w:rsidRDefault="0043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D2EE" w14:textId="419706E6" w:rsidR="2A05F036" w:rsidRDefault="2A05F036" w:rsidP="2A05F036">
    <w:pPr>
      <w:pStyle w:val="Encabezado"/>
    </w:pPr>
    <w:r>
      <w:rPr>
        <w:noProof/>
      </w:rPr>
      <w:drawing>
        <wp:inline distT="0" distB="0" distL="0" distR="0" wp14:anchorId="50E5E829" wp14:editId="631D1009">
          <wp:extent cx="1571625" cy="485775"/>
          <wp:effectExtent l="0" t="0" r="0" b="0"/>
          <wp:docPr id="1060828906" name="Imagen 1060828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U2GHgwh" int2:invalidationBookmarkName="" int2:hashCode="Udqs9FbwxqfD52" int2:id="9DPzYhv1">
      <int2:state int2:value="Rejected" int2:type="AugLoop_Text_Critique"/>
    </int2:bookmark>
    <int2:bookmark int2:bookmarkName="_Int_XYxHLpjB" int2:invalidationBookmarkName="" int2:hashCode="WSInSmY5JRZNn5" int2:id="7oPBiOSg">
      <int2:state int2:value="Rejected" int2:type="AugLoop_Text_Critique"/>
    </int2:bookmark>
    <int2:bookmark int2:bookmarkName="_Int_tCleMJN5" int2:invalidationBookmarkName="" int2:hashCode="NfoSMIgCvVNLLT" int2:id="FZWMwz9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77279"/>
    <w:multiLevelType w:val="hybridMultilevel"/>
    <w:tmpl w:val="CBDC6A04"/>
    <w:lvl w:ilvl="0" w:tplc="897AB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8B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E5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4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0C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08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B5DD0A"/>
    <w:rsid w:val="0023774A"/>
    <w:rsid w:val="00364F68"/>
    <w:rsid w:val="00406AC4"/>
    <w:rsid w:val="00432DC2"/>
    <w:rsid w:val="004F4E0A"/>
    <w:rsid w:val="00517A8E"/>
    <w:rsid w:val="005379A3"/>
    <w:rsid w:val="008A8359"/>
    <w:rsid w:val="008E6AC4"/>
    <w:rsid w:val="00C85A0F"/>
    <w:rsid w:val="00E81945"/>
    <w:rsid w:val="0102F500"/>
    <w:rsid w:val="013434E2"/>
    <w:rsid w:val="0160A011"/>
    <w:rsid w:val="016B1319"/>
    <w:rsid w:val="01F364CF"/>
    <w:rsid w:val="01FB1D48"/>
    <w:rsid w:val="021F26E8"/>
    <w:rsid w:val="02436BB2"/>
    <w:rsid w:val="027F4E04"/>
    <w:rsid w:val="02CD6345"/>
    <w:rsid w:val="02EBC4D8"/>
    <w:rsid w:val="031A61AC"/>
    <w:rsid w:val="03450D2E"/>
    <w:rsid w:val="03C89696"/>
    <w:rsid w:val="03F5E517"/>
    <w:rsid w:val="04E91501"/>
    <w:rsid w:val="051B9B56"/>
    <w:rsid w:val="053A263E"/>
    <w:rsid w:val="0555676F"/>
    <w:rsid w:val="05DD4EAF"/>
    <w:rsid w:val="0640856F"/>
    <w:rsid w:val="065986BA"/>
    <w:rsid w:val="071A62E1"/>
    <w:rsid w:val="07231EDE"/>
    <w:rsid w:val="072F6B7F"/>
    <w:rsid w:val="0771FA93"/>
    <w:rsid w:val="077C4D68"/>
    <w:rsid w:val="079B3252"/>
    <w:rsid w:val="07A004BC"/>
    <w:rsid w:val="07CAE29D"/>
    <w:rsid w:val="085331BB"/>
    <w:rsid w:val="08990D27"/>
    <w:rsid w:val="08C05DAB"/>
    <w:rsid w:val="08C45822"/>
    <w:rsid w:val="08E0486D"/>
    <w:rsid w:val="0942A20E"/>
    <w:rsid w:val="0951532B"/>
    <w:rsid w:val="09612E33"/>
    <w:rsid w:val="09846C69"/>
    <w:rsid w:val="09968370"/>
    <w:rsid w:val="09FFA16B"/>
    <w:rsid w:val="0A129CA2"/>
    <w:rsid w:val="0A2FC563"/>
    <w:rsid w:val="0AB2F457"/>
    <w:rsid w:val="0ABD76BD"/>
    <w:rsid w:val="0B47AC77"/>
    <w:rsid w:val="0C04A6D6"/>
    <w:rsid w:val="0C3851C1"/>
    <w:rsid w:val="0C3A0942"/>
    <w:rsid w:val="0C441216"/>
    <w:rsid w:val="0C493229"/>
    <w:rsid w:val="0C5801B4"/>
    <w:rsid w:val="0C58370D"/>
    <w:rsid w:val="0CC36D61"/>
    <w:rsid w:val="0D1F2D67"/>
    <w:rsid w:val="0D4497FF"/>
    <w:rsid w:val="0D7817C8"/>
    <w:rsid w:val="0D7D3353"/>
    <w:rsid w:val="0D9855E8"/>
    <w:rsid w:val="0DB0D619"/>
    <w:rsid w:val="0DBC0EC5"/>
    <w:rsid w:val="0E1C9DCD"/>
    <w:rsid w:val="0E4063BE"/>
    <w:rsid w:val="0E4DB155"/>
    <w:rsid w:val="0EAC16A4"/>
    <w:rsid w:val="0ED761FD"/>
    <w:rsid w:val="0F26BC71"/>
    <w:rsid w:val="0FD33B02"/>
    <w:rsid w:val="10360613"/>
    <w:rsid w:val="104CCA6B"/>
    <w:rsid w:val="105437BC"/>
    <w:rsid w:val="1067180D"/>
    <w:rsid w:val="1071F017"/>
    <w:rsid w:val="10B93498"/>
    <w:rsid w:val="10D0A20F"/>
    <w:rsid w:val="113A6A5E"/>
    <w:rsid w:val="11D590A7"/>
    <w:rsid w:val="124F3113"/>
    <w:rsid w:val="12833722"/>
    <w:rsid w:val="12834F63"/>
    <w:rsid w:val="12C3F33E"/>
    <w:rsid w:val="12C7E420"/>
    <w:rsid w:val="12E5075A"/>
    <w:rsid w:val="13126D64"/>
    <w:rsid w:val="1319ED9B"/>
    <w:rsid w:val="1332506D"/>
    <w:rsid w:val="1332CB11"/>
    <w:rsid w:val="13352126"/>
    <w:rsid w:val="133B8A8E"/>
    <w:rsid w:val="133C88F9"/>
    <w:rsid w:val="134D888B"/>
    <w:rsid w:val="13549FBD"/>
    <w:rsid w:val="137E35FA"/>
    <w:rsid w:val="13D63391"/>
    <w:rsid w:val="13D7809A"/>
    <w:rsid w:val="13E8667B"/>
    <w:rsid w:val="13F6FAD1"/>
    <w:rsid w:val="143A42EC"/>
    <w:rsid w:val="146DCAC0"/>
    <w:rsid w:val="1497B2FD"/>
    <w:rsid w:val="14C5A731"/>
    <w:rsid w:val="14F548B9"/>
    <w:rsid w:val="151B2C44"/>
    <w:rsid w:val="154997C4"/>
    <w:rsid w:val="15A9038C"/>
    <w:rsid w:val="15B1B26A"/>
    <w:rsid w:val="165FFE68"/>
    <w:rsid w:val="16BAFE4E"/>
    <w:rsid w:val="16E35A3C"/>
    <w:rsid w:val="1709EBE1"/>
    <w:rsid w:val="176E9210"/>
    <w:rsid w:val="177764A6"/>
    <w:rsid w:val="17798E83"/>
    <w:rsid w:val="17A0309D"/>
    <w:rsid w:val="17F65E2B"/>
    <w:rsid w:val="1805B743"/>
    <w:rsid w:val="181E7120"/>
    <w:rsid w:val="1821191C"/>
    <w:rsid w:val="183A751D"/>
    <w:rsid w:val="1887E925"/>
    <w:rsid w:val="18B1A78C"/>
    <w:rsid w:val="18F6F863"/>
    <w:rsid w:val="193E22E3"/>
    <w:rsid w:val="194854F0"/>
    <w:rsid w:val="199C8F59"/>
    <w:rsid w:val="19ABC852"/>
    <w:rsid w:val="19D899E9"/>
    <w:rsid w:val="19F4CC5F"/>
    <w:rsid w:val="1A388B96"/>
    <w:rsid w:val="1A474120"/>
    <w:rsid w:val="1A9DC3E2"/>
    <w:rsid w:val="1AA835C5"/>
    <w:rsid w:val="1B85EB15"/>
    <w:rsid w:val="1B92D1D2"/>
    <w:rsid w:val="1BA3C99A"/>
    <w:rsid w:val="1BE05E6B"/>
    <w:rsid w:val="1C2521DA"/>
    <w:rsid w:val="1C3BAAA3"/>
    <w:rsid w:val="1C72E9CD"/>
    <w:rsid w:val="1C7B8DFE"/>
    <w:rsid w:val="1C823F4C"/>
    <w:rsid w:val="1C9DBFED"/>
    <w:rsid w:val="1CB5C9EB"/>
    <w:rsid w:val="1CC401BB"/>
    <w:rsid w:val="1CD9B071"/>
    <w:rsid w:val="1CF40FFC"/>
    <w:rsid w:val="1D1ADFDF"/>
    <w:rsid w:val="1D2C17F7"/>
    <w:rsid w:val="1D434115"/>
    <w:rsid w:val="1D47D18A"/>
    <w:rsid w:val="1D62A8F5"/>
    <w:rsid w:val="1D9E4DA5"/>
    <w:rsid w:val="1E0966D3"/>
    <w:rsid w:val="1E377C22"/>
    <w:rsid w:val="1E5E0B65"/>
    <w:rsid w:val="1E9DF778"/>
    <w:rsid w:val="1EB9A06F"/>
    <w:rsid w:val="1F0C340C"/>
    <w:rsid w:val="1F45854B"/>
    <w:rsid w:val="1F5F1E8F"/>
    <w:rsid w:val="20179EE1"/>
    <w:rsid w:val="20199DB5"/>
    <w:rsid w:val="203E46B4"/>
    <w:rsid w:val="205891D1"/>
    <w:rsid w:val="20661B2B"/>
    <w:rsid w:val="20ACC93E"/>
    <w:rsid w:val="20BB74FB"/>
    <w:rsid w:val="20CAFDAE"/>
    <w:rsid w:val="20EB5603"/>
    <w:rsid w:val="2155B788"/>
    <w:rsid w:val="217D4FB5"/>
    <w:rsid w:val="21EC9D9F"/>
    <w:rsid w:val="21EF85B0"/>
    <w:rsid w:val="221096BD"/>
    <w:rsid w:val="22147232"/>
    <w:rsid w:val="223A2DBF"/>
    <w:rsid w:val="22C58CE4"/>
    <w:rsid w:val="23934BB4"/>
    <w:rsid w:val="2394B606"/>
    <w:rsid w:val="23D36E50"/>
    <w:rsid w:val="23E35DF5"/>
    <w:rsid w:val="23E40851"/>
    <w:rsid w:val="23F33B90"/>
    <w:rsid w:val="240F87B9"/>
    <w:rsid w:val="242250B8"/>
    <w:rsid w:val="24429060"/>
    <w:rsid w:val="249FCE9F"/>
    <w:rsid w:val="24A0F99D"/>
    <w:rsid w:val="24ABA1C7"/>
    <w:rsid w:val="24C9F8A9"/>
    <w:rsid w:val="24E986FD"/>
    <w:rsid w:val="252DE1D3"/>
    <w:rsid w:val="258E28E8"/>
    <w:rsid w:val="25BFE233"/>
    <w:rsid w:val="25F67FC1"/>
    <w:rsid w:val="260E47A7"/>
    <w:rsid w:val="262104D6"/>
    <w:rsid w:val="2672DE58"/>
    <w:rsid w:val="26C71753"/>
    <w:rsid w:val="26CD5AF5"/>
    <w:rsid w:val="270708B3"/>
    <w:rsid w:val="27082662"/>
    <w:rsid w:val="2751192E"/>
    <w:rsid w:val="27868D96"/>
    <w:rsid w:val="278ADDE8"/>
    <w:rsid w:val="2802C6E7"/>
    <w:rsid w:val="28084032"/>
    <w:rsid w:val="2808CA7C"/>
    <w:rsid w:val="280FFD6E"/>
    <w:rsid w:val="2850779F"/>
    <w:rsid w:val="28530CF0"/>
    <w:rsid w:val="28B474EF"/>
    <w:rsid w:val="28D37FDB"/>
    <w:rsid w:val="28DA198D"/>
    <w:rsid w:val="296D7A94"/>
    <w:rsid w:val="299600B9"/>
    <w:rsid w:val="29A5425E"/>
    <w:rsid w:val="29D09616"/>
    <w:rsid w:val="29D27974"/>
    <w:rsid w:val="29DB6A06"/>
    <w:rsid w:val="29E18651"/>
    <w:rsid w:val="29E3469A"/>
    <w:rsid w:val="2A05F036"/>
    <w:rsid w:val="2A90E11B"/>
    <w:rsid w:val="2AC006C8"/>
    <w:rsid w:val="2AE36236"/>
    <w:rsid w:val="2AE6E47A"/>
    <w:rsid w:val="2AF40A78"/>
    <w:rsid w:val="2B16729E"/>
    <w:rsid w:val="2B749FF1"/>
    <w:rsid w:val="2B8AC352"/>
    <w:rsid w:val="2B8DAB90"/>
    <w:rsid w:val="2BAE6E2D"/>
    <w:rsid w:val="2BB5E9B6"/>
    <w:rsid w:val="2BD636F7"/>
    <w:rsid w:val="2BE3537E"/>
    <w:rsid w:val="2C36FA39"/>
    <w:rsid w:val="2C5FDC47"/>
    <w:rsid w:val="2C6C2A15"/>
    <w:rsid w:val="2CFFAA15"/>
    <w:rsid w:val="2D35958C"/>
    <w:rsid w:val="2D9DC279"/>
    <w:rsid w:val="2E282440"/>
    <w:rsid w:val="2E41EB48"/>
    <w:rsid w:val="2E47F772"/>
    <w:rsid w:val="2E7A8EFA"/>
    <w:rsid w:val="2E8CCD05"/>
    <w:rsid w:val="2EEFAE7F"/>
    <w:rsid w:val="2F0B0F40"/>
    <w:rsid w:val="2F56975B"/>
    <w:rsid w:val="2F5A4C54"/>
    <w:rsid w:val="2FB26ABA"/>
    <w:rsid w:val="2FE5E67D"/>
    <w:rsid w:val="2FEA396E"/>
    <w:rsid w:val="303375F5"/>
    <w:rsid w:val="30502958"/>
    <w:rsid w:val="3072F95E"/>
    <w:rsid w:val="3073A973"/>
    <w:rsid w:val="30CAE141"/>
    <w:rsid w:val="30E6FCAD"/>
    <w:rsid w:val="30F5C653"/>
    <w:rsid w:val="31244DCC"/>
    <w:rsid w:val="31290166"/>
    <w:rsid w:val="3158B2F7"/>
    <w:rsid w:val="316C4B7D"/>
    <w:rsid w:val="31818238"/>
    <w:rsid w:val="31FCCBD3"/>
    <w:rsid w:val="32194B0F"/>
    <w:rsid w:val="325B06F4"/>
    <w:rsid w:val="32AEE306"/>
    <w:rsid w:val="32FE8A01"/>
    <w:rsid w:val="336BF49A"/>
    <w:rsid w:val="337A309D"/>
    <w:rsid w:val="338A7088"/>
    <w:rsid w:val="33C5E354"/>
    <w:rsid w:val="33D33418"/>
    <w:rsid w:val="34630D32"/>
    <w:rsid w:val="346B8445"/>
    <w:rsid w:val="34878BD9"/>
    <w:rsid w:val="35258659"/>
    <w:rsid w:val="35523DFA"/>
    <w:rsid w:val="3556C69E"/>
    <w:rsid w:val="358686E9"/>
    <w:rsid w:val="35882188"/>
    <w:rsid w:val="35B384CE"/>
    <w:rsid w:val="35B7EBF6"/>
    <w:rsid w:val="35E38CC5"/>
    <w:rsid w:val="35EE4DA7"/>
    <w:rsid w:val="3615D97A"/>
    <w:rsid w:val="361C0D51"/>
    <w:rsid w:val="3681E9B3"/>
    <w:rsid w:val="36EB71A9"/>
    <w:rsid w:val="37074F62"/>
    <w:rsid w:val="370C1028"/>
    <w:rsid w:val="375A9630"/>
    <w:rsid w:val="3762DA3E"/>
    <w:rsid w:val="37665FB7"/>
    <w:rsid w:val="37A200F2"/>
    <w:rsid w:val="37B9F8C8"/>
    <w:rsid w:val="37BC9EE8"/>
    <w:rsid w:val="37C25464"/>
    <w:rsid w:val="37C26EBC"/>
    <w:rsid w:val="37CFED3E"/>
    <w:rsid w:val="37EB1A56"/>
    <w:rsid w:val="3820774D"/>
    <w:rsid w:val="3853609A"/>
    <w:rsid w:val="3880C688"/>
    <w:rsid w:val="38B00B98"/>
    <w:rsid w:val="38B0A123"/>
    <w:rsid w:val="38F56F70"/>
    <w:rsid w:val="39088D12"/>
    <w:rsid w:val="39304A27"/>
    <w:rsid w:val="39A7D8A9"/>
    <w:rsid w:val="39B441CC"/>
    <w:rsid w:val="39CC83A8"/>
    <w:rsid w:val="39DDE9A8"/>
    <w:rsid w:val="3A73EA8C"/>
    <w:rsid w:val="3ADECD8F"/>
    <w:rsid w:val="3AEC67BC"/>
    <w:rsid w:val="3AFD7A61"/>
    <w:rsid w:val="3B7A750E"/>
    <w:rsid w:val="3B7E357D"/>
    <w:rsid w:val="3BCA4571"/>
    <w:rsid w:val="3CCF1027"/>
    <w:rsid w:val="3D445D7B"/>
    <w:rsid w:val="3D893A5A"/>
    <w:rsid w:val="3DB6D908"/>
    <w:rsid w:val="3DC221FB"/>
    <w:rsid w:val="3DCE5A2D"/>
    <w:rsid w:val="3E09C7BE"/>
    <w:rsid w:val="3E0C6230"/>
    <w:rsid w:val="3E1916FA"/>
    <w:rsid w:val="3E37E9BA"/>
    <w:rsid w:val="3E68075D"/>
    <w:rsid w:val="3ED2CBF5"/>
    <w:rsid w:val="3F0530FE"/>
    <w:rsid w:val="3F0C2A4C"/>
    <w:rsid w:val="3F6EA41E"/>
    <w:rsid w:val="3F6F1BBD"/>
    <w:rsid w:val="3FA570A5"/>
    <w:rsid w:val="3FA65801"/>
    <w:rsid w:val="3FEE8FCC"/>
    <w:rsid w:val="40450AF8"/>
    <w:rsid w:val="4067856F"/>
    <w:rsid w:val="40708BB9"/>
    <w:rsid w:val="408FE0A2"/>
    <w:rsid w:val="4093FB3F"/>
    <w:rsid w:val="40ADC61F"/>
    <w:rsid w:val="40CAA1B3"/>
    <w:rsid w:val="40F786A3"/>
    <w:rsid w:val="40FF5357"/>
    <w:rsid w:val="4125DE7F"/>
    <w:rsid w:val="413BD0B7"/>
    <w:rsid w:val="41A87EDC"/>
    <w:rsid w:val="41BAAA3C"/>
    <w:rsid w:val="41C3B51F"/>
    <w:rsid w:val="41D44DBD"/>
    <w:rsid w:val="41E1118E"/>
    <w:rsid w:val="4206EAD6"/>
    <w:rsid w:val="42246713"/>
    <w:rsid w:val="4263CC69"/>
    <w:rsid w:val="4291A9CF"/>
    <w:rsid w:val="42FED92F"/>
    <w:rsid w:val="4313C66A"/>
    <w:rsid w:val="435DD401"/>
    <w:rsid w:val="436C9A48"/>
    <w:rsid w:val="4374A4BB"/>
    <w:rsid w:val="437B6357"/>
    <w:rsid w:val="446CFAE0"/>
    <w:rsid w:val="4470425B"/>
    <w:rsid w:val="447231E3"/>
    <w:rsid w:val="449B58C5"/>
    <w:rsid w:val="44D8F4C5"/>
    <w:rsid w:val="44F9DBB5"/>
    <w:rsid w:val="456DD243"/>
    <w:rsid w:val="4596BC05"/>
    <w:rsid w:val="459F85B7"/>
    <w:rsid w:val="45AFB26A"/>
    <w:rsid w:val="466633A8"/>
    <w:rsid w:val="469920FB"/>
    <w:rsid w:val="46A32B8C"/>
    <w:rsid w:val="473A43ED"/>
    <w:rsid w:val="4790D044"/>
    <w:rsid w:val="47B5DD0A"/>
    <w:rsid w:val="4813ED11"/>
    <w:rsid w:val="4838175F"/>
    <w:rsid w:val="48E71DD2"/>
    <w:rsid w:val="495A078B"/>
    <w:rsid w:val="4A2C134C"/>
    <w:rsid w:val="4A35880A"/>
    <w:rsid w:val="4A40CC8E"/>
    <w:rsid w:val="4A5166DE"/>
    <w:rsid w:val="4A9352D6"/>
    <w:rsid w:val="4AD23193"/>
    <w:rsid w:val="4AF22614"/>
    <w:rsid w:val="4AF5D904"/>
    <w:rsid w:val="4AF68B0B"/>
    <w:rsid w:val="4B96698C"/>
    <w:rsid w:val="4B97F3DE"/>
    <w:rsid w:val="4B991291"/>
    <w:rsid w:val="4BE45183"/>
    <w:rsid w:val="4C256111"/>
    <w:rsid w:val="4CA388A0"/>
    <w:rsid w:val="4CEFAF7D"/>
    <w:rsid w:val="4D24B8CE"/>
    <w:rsid w:val="4D3149E0"/>
    <w:rsid w:val="4D5999EE"/>
    <w:rsid w:val="4DAB98B8"/>
    <w:rsid w:val="4DBC9509"/>
    <w:rsid w:val="4DFB7E18"/>
    <w:rsid w:val="4E82D770"/>
    <w:rsid w:val="4EB0D058"/>
    <w:rsid w:val="4ED34BD7"/>
    <w:rsid w:val="4ED48598"/>
    <w:rsid w:val="4EF0865D"/>
    <w:rsid w:val="4F79BEDC"/>
    <w:rsid w:val="4FF1C3DF"/>
    <w:rsid w:val="4FFF0EF5"/>
    <w:rsid w:val="50061813"/>
    <w:rsid w:val="507F7758"/>
    <w:rsid w:val="50911E38"/>
    <w:rsid w:val="50A99955"/>
    <w:rsid w:val="51085CB1"/>
    <w:rsid w:val="512F64C9"/>
    <w:rsid w:val="5164638E"/>
    <w:rsid w:val="517E8D3C"/>
    <w:rsid w:val="519C1C83"/>
    <w:rsid w:val="519F6A54"/>
    <w:rsid w:val="51A676E5"/>
    <w:rsid w:val="51FC8486"/>
    <w:rsid w:val="52033C25"/>
    <w:rsid w:val="5266BF9B"/>
    <w:rsid w:val="52738671"/>
    <w:rsid w:val="5277B19F"/>
    <w:rsid w:val="5278F19D"/>
    <w:rsid w:val="527D2134"/>
    <w:rsid w:val="52CFF5F2"/>
    <w:rsid w:val="52F47F04"/>
    <w:rsid w:val="5325DC5D"/>
    <w:rsid w:val="533CC626"/>
    <w:rsid w:val="53778F3E"/>
    <w:rsid w:val="539BF264"/>
    <w:rsid w:val="539C807F"/>
    <w:rsid w:val="53B07ED1"/>
    <w:rsid w:val="53D08EDB"/>
    <w:rsid w:val="54535974"/>
    <w:rsid w:val="5499FC54"/>
    <w:rsid w:val="54E17346"/>
    <w:rsid w:val="55376AFD"/>
    <w:rsid w:val="5568DA9C"/>
    <w:rsid w:val="558CA111"/>
    <w:rsid w:val="559AA28E"/>
    <w:rsid w:val="55ECD8F8"/>
    <w:rsid w:val="562A2FB2"/>
    <w:rsid w:val="56630C3D"/>
    <w:rsid w:val="56727285"/>
    <w:rsid w:val="573470FF"/>
    <w:rsid w:val="574D35D3"/>
    <w:rsid w:val="57C8A75D"/>
    <w:rsid w:val="57CEA144"/>
    <w:rsid w:val="57E66DB6"/>
    <w:rsid w:val="57EB21DB"/>
    <w:rsid w:val="581857BE"/>
    <w:rsid w:val="585D6193"/>
    <w:rsid w:val="58663D06"/>
    <w:rsid w:val="588324D3"/>
    <w:rsid w:val="58ABC267"/>
    <w:rsid w:val="58D83A64"/>
    <w:rsid w:val="590CBCB5"/>
    <w:rsid w:val="59C077B5"/>
    <w:rsid w:val="5A02019A"/>
    <w:rsid w:val="5A256E54"/>
    <w:rsid w:val="5A2BC62F"/>
    <w:rsid w:val="5A486C9C"/>
    <w:rsid w:val="5A6E8958"/>
    <w:rsid w:val="5ACA0EED"/>
    <w:rsid w:val="5AE69B61"/>
    <w:rsid w:val="5B1B664B"/>
    <w:rsid w:val="5B45A307"/>
    <w:rsid w:val="5B4A3B79"/>
    <w:rsid w:val="5B7CEC2E"/>
    <w:rsid w:val="5BA2092A"/>
    <w:rsid w:val="5BC4D275"/>
    <w:rsid w:val="5BCE2E57"/>
    <w:rsid w:val="5C39BFD0"/>
    <w:rsid w:val="5C47DF0F"/>
    <w:rsid w:val="5C839FAE"/>
    <w:rsid w:val="5CC152D6"/>
    <w:rsid w:val="5D33E1EF"/>
    <w:rsid w:val="5D571414"/>
    <w:rsid w:val="5E22454A"/>
    <w:rsid w:val="5E23B5AD"/>
    <w:rsid w:val="5E262545"/>
    <w:rsid w:val="5E37FF9B"/>
    <w:rsid w:val="5E62B71B"/>
    <w:rsid w:val="5E633C72"/>
    <w:rsid w:val="5E7A6D56"/>
    <w:rsid w:val="5E7F2A27"/>
    <w:rsid w:val="5E968D4B"/>
    <w:rsid w:val="5EA9880C"/>
    <w:rsid w:val="5EE412BD"/>
    <w:rsid w:val="5EE7CC42"/>
    <w:rsid w:val="5FBCF9CD"/>
    <w:rsid w:val="5FF107A7"/>
    <w:rsid w:val="607F9FC5"/>
    <w:rsid w:val="60ADC746"/>
    <w:rsid w:val="60AED860"/>
    <w:rsid w:val="60DE5921"/>
    <w:rsid w:val="60FB7831"/>
    <w:rsid w:val="613318C4"/>
    <w:rsid w:val="625EFC25"/>
    <w:rsid w:val="629529B6"/>
    <w:rsid w:val="62C01100"/>
    <w:rsid w:val="62CD5597"/>
    <w:rsid w:val="63367E38"/>
    <w:rsid w:val="637AA188"/>
    <w:rsid w:val="63A740A7"/>
    <w:rsid w:val="6413E70C"/>
    <w:rsid w:val="6424B60A"/>
    <w:rsid w:val="645B87F1"/>
    <w:rsid w:val="645BBA2B"/>
    <w:rsid w:val="646E3357"/>
    <w:rsid w:val="64E32963"/>
    <w:rsid w:val="6521D586"/>
    <w:rsid w:val="658FA7FF"/>
    <w:rsid w:val="65BA59F0"/>
    <w:rsid w:val="65BBF729"/>
    <w:rsid w:val="65C67B7C"/>
    <w:rsid w:val="65CA2496"/>
    <w:rsid w:val="65DF0DE9"/>
    <w:rsid w:val="66025EE3"/>
    <w:rsid w:val="661FB0C8"/>
    <w:rsid w:val="6651DCED"/>
    <w:rsid w:val="666B9C1F"/>
    <w:rsid w:val="6684104F"/>
    <w:rsid w:val="66AF530F"/>
    <w:rsid w:val="66E8F647"/>
    <w:rsid w:val="66EB054D"/>
    <w:rsid w:val="66EE454B"/>
    <w:rsid w:val="66F97247"/>
    <w:rsid w:val="66FF7512"/>
    <w:rsid w:val="6751DE03"/>
    <w:rsid w:val="675D217D"/>
    <w:rsid w:val="6762EFC9"/>
    <w:rsid w:val="6792B4B9"/>
    <w:rsid w:val="67C82A69"/>
    <w:rsid w:val="687D831A"/>
    <w:rsid w:val="688414DE"/>
    <w:rsid w:val="6899BD82"/>
    <w:rsid w:val="68A25514"/>
    <w:rsid w:val="68A62BD7"/>
    <w:rsid w:val="6937220A"/>
    <w:rsid w:val="695D62E8"/>
    <w:rsid w:val="69CB1876"/>
    <w:rsid w:val="6A05B592"/>
    <w:rsid w:val="6A4739A3"/>
    <w:rsid w:val="6A55DB11"/>
    <w:rsid w:val="6A7B9E5A"/>
    <w:rsid w:val="6A9E9796"/>
    <w:rsid w:val="6AB05AA8"/>
    <w:rsid w:val="6AB3EAD2"/>
    <w:rsid w:val="6AB7EAE8"/>
    <w:rsid w:val="6AE9E53C"/>
    <w:rsid w:val="6AF0188D"/>
    <w:rsid w:val="6B09945A"/>
    <w:rsid w:val="6B2F8A78"/>
    <w:rsid w:val="6B307D20"/>
    <w:rsid w:val="6B990531"/>
    <w:rsid w:val="6BB0A918"/>
    <w:rsid w:val="6BD4BEF6"/>
    <w:rsid w:val="6C5A4BF0"/>
    <w:rsid w:val="6C5DAC74"/>
    <w:rsid w:val="6C741226"/>
    <w:rsid w:val="6C9FEE16"/>
    <w:rsid w:val="6CC6E486"/>
    <w:rsid w:val="6CD10BB0"/>
    <w:rsid w:val="6CFB6EAF"/>
    <w:rsid w:val="6D0BC343"/>
    <w:rsid w:val="6D5486A8"/>
    <w:rsid w:val="6D648F8D"/>
    <w:rsid w:val="6D689792"/>
    <w:rsid w:val="6DC793D6"/>
    <w:rsid w:val="6DD24B39"/>
    <w:rsid w:val="6E32D2DA"/>
    <w:rsid w:val="6E384874"/>
    <w:rsid w:val="6E3D57A2"/>
    <w:rsid w:val="6E80BF85"/>
    <w:rsid w:val="6ECFAE1D"/>
    <w:rsid w:val="6EDA5BA7"/>
    <w:rsid w:val="6EDBFBC7"/>
    <w:rsid w:val="6F06808A"/>
    <w:rsid w:val="6F06C34E"/>
    <w:rsid w:val="6F20FBEA"/>
    <w:rsid w:val="6F22B5FF"/>
    <w:rsid w:val="6F2C04CA"/>
    <w:rsid w:val="6F620FD9"/>
    <w:rsid w:val="7028E552"/>
    <w:rsid w:val="70360725"/>
    <w:rsid w:val="703E8BDC"/>
    <w:rsid w:val="705F7D79"/>
    <w:rsid w:val="707DCC52"/>
    <w:rsid w:val="70A53975"/>
    <w:rsid w:val="70B0C9D2"/>
    <w:rsid w:val="70CE912E"/>
    <w:rsid w:val="70E10382"/>
    <w:rsid w:val="710D8656"/>
    <w:rsid w:val="71448A1E"/>
    <w:rsid w:val="714FC93E"/>
    <w:rsid w:val="717EF93F"/>
    <w:rsid w:val="71F7C9EE"/>
    <w:rsid w:val="71FD9530"/>
    <w:rsid w:val="7214225E"/>
    <w:rsid w:val="721643DF"/>
    <w:rsid w:val="72552671"/>
    <w:rsid w:val="72743F11"/>
    <w:rsid w:val="72EEF603"/>
    <w:rsid w:val="730B81FD"/>
    <w:rsid w:val="736FD438"/>
    <w:rsid w:val="73D208D7"/>
    <w:rsid w:val="747EA416"/>
    <w:rsid w:val="74EC296A"/>
    <w:rsid w:val="74F981C5"/>
    <w:rsid w:val="753FF5A5"/>
    <w:rsid w:val="754D8DE0"/>
    <w:rsid w:val="7574526E"/>
    <w:rsid w:val="75814E0D"/>
    <w:rsid w:val="75CB4B16"/>
    <w:rsid w:val="7600323D"/>
    <w:rsid w:val="7616B006"/>
    <w:rsid w:val="762C0AFE"/>
    <w:rsid w:val="7638400F"/>
    <w:rsid w:val="76420FAB"/>
    <w:rsid w:val="7656B998"/>
    <w:rsid w:val="76894419"/>
    <w:rsid w:val="76D626A4"/>
    <w:rsid w:val="7705EC1D"/>
    <w:rsid w:val="772F7C43"/>
    <w:rsid w:val="7733F2BF"/>
    <w:rsid w:val="775CE08E"/>
    <w:rsid w:val="77A65451"/>
    <w:rsid w:val="77B533DF"/>
    <w:rsid w:val="781444A5"/>
    <w:rsid w:val="784DC283"/>
    <w:rsid w:val="7851E51F"/>
    <w:rsid w:val="78765403"/>
    <w:rsid w:val="7896E187"/>
    <w:rsid w:val="78A53957"/>
    <w:rsid w:val="78AC4C04"/>
    <w:rsid w:val="78BB6616"/>
    <w:rsid w:val="792649E9"/>
    <w:rsid w:val="796DF08D"/>
    <w:rsid w:val="797572E0"/>
    <w:rsid w:val="79B0CD45"/>
    <w:rsid w:val="79D2AB54"/>
    <w:rsid w:val="79E69313"/>
    <w:rsid w:val="7A1015C5"/>
    <w:rsid w:val="7A26F78C"/>
    <w:rsid w:val="7A62DE5D"/>
    <w:rsid w:val="7AEA856E"/>
    <w:rsid w:val="7B1A6EDD"/>
    <w:rsid w:val="7B3D6E55"/>
    <w:rsid w:val="7B780683"/>
    <w:rsid w:val="7BD6CA9B"/>
    <w:rsid w:val="7C33F5DE"/>
    <w:rsid w:val="7C3A8AF1"/>
    <w:rsid w:val="7C53704A"/>
    <w:rsid w:val="7C5EFDD0"/>
    <w:rsid w:val="7CCFD590"/>
    <w:rsid w:val="7CDC3236"/>
    <w:rsid w:val="7CEA824C"/>
    <w:rsid w:val="7D0B87FD"/>
    <w:rsid w:val="7D213473"/>
    <w:rsid w:val="7D501F36"/>
    <w:rsid w:val="7D6AE0AD"/>
    <w:rsid w:val="7D8D3D61"/>
    <w:rsid w:val="7D91799E"/>
    <w:rsid w:val="7DDBA93B"/>
    <w:rsid w:val="7E4E610E"/>
    <w:rsid w:val="7E91E2DB"/>
    <w:rsid w:val="7EB9F423"/>
    <w:rsid w:val="7EDD0E73"/>
    <w:rsid w:val="7EDFF22E"/>
    <w:rsid w:val="7F14C72E"/>
    <w:rsid w:val="7F6CB3C1"/>
    <w:rsid w:val="7F88AA86"/>
    <w:rsid w:val="7FCF71C6"/>
    <w:rsid w:val="7FF48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DD0A"/>
  <w15:chartTrackingRefBased/>
  <w15:docId w15:val="{4D86B778-A236-4F29-8468-AC2F85BF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E81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ftserveinc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bes.com/advisor/business/software/ai-in-busine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ftserveinc.com/en-us/our-partners/nvidia/content-creation-solutio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oftserveinc.com/en-us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oftServeI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B885D78-EFA8-4BF1-B61B-2BDF52FB9196}">
    <t:Anchor>
      <t:Comment id="416991509"/>
    </t:Anchor>
    <t:History>
      <t:Event id="{A92789F5-40EA-4E95-97CE-C64AF1CA8487}" time="2024-09-04T22:25:23.811Z">
        <t:Attribution userId="S::alejandra.ferreiro@another.co::b94d9882-9129-4009-b59a-6eef0d08a1d6" userProvider="AD" userName="Alejandra Ferreiro Nuñez"/>
        <t:Anchor>
          <t:Comment id="416991509"/>
        </t:Anchor>
        <t:Create/>
      </t:Event>
      <t:Event id="{66D65D0C-D3B3-449E-943B-C0F4E74E2805}" time="2024-09-04T22:25:23.811Z">
        <t:Attribution userId="S::alejandra.ferreiro@another.co::b94d9882-9129-4009-b59a-6eef0d08a1d6" userProvider="AD" userName="Alejandra Ferreiro Nuñez"/>
        <t:Anchor>
          <t:Comment id="416991509"/>
        </t:Anchor>
        <t:Assign userId="S::victorm.sanchez@another.co::7aa9f485-2085-4da2-82a3-cea0886a5d26" userProvider="AD" userName="Víctor Manuel Aramis Sánchez Pimentel"/>
      </t:Event>
      <t:Event id="{F45E0980-A7E2-4C18-8C4D-1BF88F80B1AC}" time="2024-09-04T22:25:23.811Z">
        <t:Attribution userId="S::alejandra.ferreiro@another.co::b94d9882-9129-4009-b59a-6eef0d08a1d6" userProvider="AD" userName="Alejandra Ferreiro Nuñez"/>
        <t:Anchor>
          <t:Comment id="416991509"/>
        </t:Anchor>
        <t:SetTitle title="Acá @Víctor Manuel Aramis Sánchez Pimentel ¿Crees que podríamos replantear la pregunta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BF287107FB47BE787F9414218981" ma:contentTypeVersion="15" ma:contentTypeDescription="Crear nuevo documento." ma:contentTypeScope="" ma:versionID="46c35cad3dc5dfef4813d399d7467ec9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9a7e464e0b80be092f06bcc62977bf1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8493D-09D4-4C1D-998A-EB299905D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B7773-3448-4574-9ECA-F510C7F5A07D}"/>
</file>

<file path=customXml/itemProps3.xml><?xml version="1.0" encoding="utf-8"?>
<ds:datastoreItem xmlns:ds="http://schemas.openxmlformats.org/officeDocument/2006/customXml" ds:itemID="{C2A67224-7CCA-4A0A-ABB9-0696EBC2E039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1327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Rosario Guadalupe Robiou Vivero</cp:lastModifiedBy>
  <cp:revision>5</cp:revision>
  <dcterms:created xsi:type="dcterms:W3CDTF">2024-08-15T21:31:00Z</dcterms:created>
  <dcterms:modified xsi:type="dcterms:W3CDTF">2024-09-25T14:37:00Z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